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5C" w:rsidRDefault="0098675C" w:rsidP="0098675C">
      <w:pPr>
        <w:ind w:right="630"/>
        <w:jc w:val="right"/>
      </w:pPr>
      <w:r>
        <w:rPr>
          <w:rFonts w:hint="eastAsia"/>
        </w:rPr>
        <w:t>一橋大学経済研究所附属</w:t>
      </w:r>
    </w:p>
    <w:p w:rsidR="0098675C" w:rsidRDefault="0098675C" w:rsidP="0098675C">
      <w:pPr>
        <w:jc w:val="right"/>
      </w:pPr>
      <w:r>
        <w:rPr>
          <w:rFonts w:hint="eastAsia"/>
        </w:rPr>
        <w:t>社会科学統計情報研究センター</w:t>
      </w:r>
    </w:p>
    <w:p w:rsidR="0098675C" w:rsidRDefault="0098675C" w:rsidP="0098675C"/>
    <w:p w:rsidR="0098675C" w:rsidRDefault="00B64A0E" w:rsidP="0098675C">
      <w:pPr>
        <w:jc w:val="center"/>
      </w:pPr>
      <w:r>
        <w:rPr>
          <w:rFonts w:hint="eastAsia"/>
        </w:rPr>
        <w:t>研究集会「ミクロデータから見た日本</w:t>
      </w:r>
      <w:r w:rsidR="0098675C">
        <w:rPr>
          <w:rFonts w:hint="eastAsia"/>
        </w:rPr>
        <w:t>経済</w:t>
      </w:r>
      <w:r>
        <w:rPr>
          <w:rFonts w:hint="eastAsia"/>
        </w:rPr>
        <w:t>の構造</w:t>
      </w:r>
      <w:r w:rsidR="0098675C">
        <w:rPr>
          <w:rFonts w:hint="eastAsia"/>
        </w:rPr>
        <w:t>」の開催について</w:t>
      </w:r>
    </w:p>
    <w:p w:rsidR="0098675C" w:rsidRDefault="0098675C" w:rsidP="0098675C"/>
    <w:p w:rsidR="0098675C" w:rsidRDefault="00B64A0E" w:rsidP="0098675C">
      <w:r>
        <w:rPr>
          <w:rFonts w:hint="eastAsia"/>
        </w:rPr>
        <w:t xml:space="preserve">　本センターでは、公的統計のミクロデータを用いた</w:t>
      </w:r>
      <w:r w:rsidR="00241971">
        <w:rPr>
          <w:rFonts w:hint="eastAsia"/>
        </w:rPr>
        <w:t>実証分析</w:t>
      </w:r>
      <w:r w:rsidR="0098675C">
        <w:rPr>
          <w:rFonts w:hint="eastAsia"/>
        </w:rPr>
        <w:t>についての</w:t>
      </w:r>
      <w:r w:rsidR="0063532B">
        <w:rPr>
          <w:rFonts w:hint="eastAsia"/>
        </w:rPr>
        <w:t>研究集会</w:t>
      </w:r>
      <w:r w:rsidR="0098675C">
        <w:rPr>
          <w:rFonts w:hint="eastAsia"/>
        </w:rPr>
        <w:t>を</w:t>
      </w:r>
      <w:r w:rsidR="00A2388F">
        <w:rPr>
          <w:rFonts w:hint="eastAsia"/>
        </w:rPr>
        <w:t>下記のとおり</w:t>
      </w:r>
      <w:r w:rsidR="0098675C">
        <w:rPr>
          <w:rFonts w:hint="eastAsia"/>
        </w:rPr>
        <w:t>開催いたします。</w:t>
      </w:r>
      <w:r>
        <w:rPr>
          <w:rFonts w:hint="eastAsia"/>
        </w:rPr>
        <w:t>本研究集会では、匿名データおよび調査票情報を</w:t>
      </w:r>
      <w:r w:rsidR="00A2388F">
        <w:rPr>
          <w:rFonts w:hint="eastAsia"/>
        </w:rPr>
        <w:t>利用した実証研究の成果を報告していただきます。</w:t>
      </w:r>
    </w:p>
    <w:p w:rsidR="0098675C" w:rsidRPr="0063532B" w:rsidRDefault="0098675C" w:rsidP="0098675C"/>
    <w:p w:rsidR="0098675C" w:rsidRPr="00223697" w:rsidRDefault="0063532B" w:rsidP="0098675C">
      <w:pPr>
        <w:rPr>
          <w:rFonts w:asciiTheme="majorEastAsia" w:eastAsiaTheme="majorEastAsia" w:hAnsiTheme="majorEastAsia"/>
        </w:rPr>
      </w:pPr>
      <w:r w:rsidRPr="00223697">
        <w:rPr>
          <w:rFonts w:asciiTheme="majorEastAsia" w:eastAsiaTheme="majorEastAsia" w:hAnsiTheme="majorEastAsia" w:hint="eastAsia"/>
        </w:rPr>
        <w:t xml:space="preserve">１　</w:t>
      </w:r>
      <w:r w:rsidR="007D248C">
        <w:rPr>
          <w:rFonts w:asciiTheme="majorEastAsia" w:eastAsiaTheme="majorEastAsia" w:hAnsiTheme="majorEastAsia" w:hint="eastAsia"/>
        </w:rPr>
        <w:t>開催日時及び場所</w:t>
      </w:r>
    </w:p>
    <w:p w:rsidR="0063532B" w:rsidRDefault="0063532B" w:rsidP="0063532B">
      <w:pPr>
        <w:rPr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rFonts w:hint="eastAsia"/>
          <w:szCs w:val="21"/>
        </w:rPr>
        <w:t>開催日時</w:t>
      </w:r>
    </w:p>
    <w:p w:rsidR="0063532B" w:rsidRDefault="0063532B" w:rsidP="0063532B">
      <w:pPr>
        <w:rPr>
          <w:szCs w:val="21"/>
        </w:rPr>
      </w:pPr>
      <w:r>
        <w:rPr>
          <w:rFonts w:hint="eastAsia"/>
          <w:szCs w:val="21"/>
        </w:rPr>
        <w:t xml:space="preserve">　　平成</w:t>
      </w:r>
      <w:r>
        <w:rPr>
          <w:rFonts w:hint="eastAsia"/>
          <w:szCs w:val="21"/>
        </w:rPr>
        <w:t>2</w:t>
      </w:r>
      <w:r w:rsidR="00B64A0E">
        <w:rPr>
          <w:rFonts w:hint="eastAsia"/>
          <w:szCs w:val="21"/>
        </w:rPr>
        <w:t>5(2013</w:t>
      </w:r>
      <w:r w:rsidR="00223697">
        <w:rPr>
          <w:rFonts w:hint="eastAsia"/>
          <w:szCs w:val="21"/>
        </w:rPr>
        <w:t>)</w:t>
      </w:r>
      <w:r>
        <w:rPr>
          <w:rFonts w:hint="eastAsia"/>
          <w:szCs w:val="21"/>
        </w:rPr>
        <w:t>年</w:t>
      </w:r>
      <w:r w:rsidR="00223697">
        <w:rPr>
          <w:rFonts w:hint="eastAsia"/>
          <w:szCs w:val="21"/>
        </w:rPr>
        <w:t>３月</w:t>
      </w:r>
      <w:r w:rsidR="00B64A0E">
        <w:rPr>
          <w:rFonts w:hint="eastAsia"/>
          <w:szCs w:val="21"/>
        </w:rPr>
        <w:t>15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 w:rsidR="00B64A0E">
        <w:rPr>
          <w:rFonts w:hint="eastAsia"/>
          <w:szCs w:val="21"/>
        </w:rPr>
        <w:t>金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</w:t>
      </w:r>
      <w:r w:rsidR="00223697">
        <w:rPr>
          <w:rFonts w:hint="eastAsia"/>
          <w:szCs w:val="21"/>
        </w:rPr>
        <w:t>0</w:t>
      </w:r>
      <w:r>
        <w:rPr>
          <w:rFonts w:hint="eastAsia"/>
          <w:szCs w:val="21"/>
        </w:rPr>
        <w:t>:</w:t>
      </w:r>
      <w:r w:rsidR="00223697">
        <w:rPr>
          <w:rFonts w:hint="eastAsia"/>
          <w:szCs w:val="21"/>
        </w:rPr>
        <w:t>3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～</w:t>
      </w:r>
      <w:r w:rsidR="00A138D2" w:rsidRPr="008E11CB">
        <w:rPr>
          <w:rFonts w:hint="eastAsia"/>
          <w:szCs w:val="21"/>
        </w:rPr>
        <w:t>20:00</w:t>
      </w:r>
    </w:p>
    <w:p w:rsidR="0063532B" w:rsidRDefault="0063532B" w:rsidP="0063532B">
      <w:pPr>
        <w:rPr>
          <w:szCs w:val="21"/>
        </w:rPr>
      </w:pPr>
      <w:r>
        <w:rPr>
          <w:szCs w:val="21"/>
        </w:rPr>
        <w:t xml:space="preserve">(2) </w:t>
      </w:r>
      <w:r>
        <w:rPr>
          <w:rFonts w:hint="eastAsia"/>
          <w:szCs w:val="21"/>
        </w:rPr>
        <w:t>開催場所</w:t>
      </w:r>
    </w:p>
    <w:p w:rsidR="0063532B" w:rsidRDefault="0063532B" w:rsidP="0063532B">
      <w:pPr>
        <w:rPr>
          <w:szCs w:val="21"/>
        </w:rPr>
      </w:pPr>
      <w:r>
        <w:rPr>
          <w:rFonts w:hint="eastAsia"/>
          <w:szCs w:val="21"/>
        </w:rPr>
        <w:t xml:space="preserve">　　一橋大学</w:t>
      </w:r>
      <w:r w:rsidR="00F478CE">
        <w:rPr>
          <w:rFonts w:hint="eastAsia"/>
          <w:szCs w:val="21"/>
        </w:rPr>
        <w:t>国立</w:t>
      </w:r>
      <w:r>
        <w:rPr>
          <w:rFonts w:hint="eastAsia"/>
          <w:szCs w:val="21"/>
        </w:rPr>
        <w:t>キャンパス</w:t>
      </w:r>
      <w:r w:rsidR="002F3658">
        <w:rPr>
          <w:rFonts w:hint="eastAsia"/>
          <w:szCs w:val="21"/>
        </w:rPr>
        <w:t xml:space="preserve">　東</w:t>
      </w:r>
      <w:r w:rsidR="002F3658">
        <w:rPr>
          <w:rFonts w:hint="eastAsia"/>
          <w:szCs w:val="21"/>
        </w:rPr>
        <w:t>2</w:t>
      </w:r>
      <w:r w:rsidR="002F3658">
        <w:rPr>
          <w:rFonts w:hint="eastAsia"/>
          <w:szCs w:val="21"/>
        </w:rPr>
        <w:t>号館</w:t>
      </w:r>
      <w:r w:rsidR="002F3658">
        <w:rPr>
          <w:rFonts w:hint="eastAsia"/>
          <w:szCs w:val="21"/>
        </w:rPr>
        <w:t>3</w:t>
      </w:r>
      <w:r w:rsidR="002F3658">
        <w:rPr>
          <w:rFonts w:hint="eastAsia"/>
          <w:szCs w:val="21"/>
        </w:rPr>
        <w:t>階</w:t>
      </w:r>
      <w:r w:rsidR="007133D6">
        <w:rPr>
          <w:rFonts w:hint="eastAsia"/>
          <w:szCs w:val="21"/>
        </w:rPr>
        <w:t>2</w:t>
      </w:r>
      <w:r w:rsidR="002F3658">
        <w:rPr>
          <w:rFonts w:hint="eastAsia"/>
          <w:szCs w:val="21"/>
        </w:rPr>
        <w:t>301</w:t>
      </w:r>
      <w:r w:rsidR="002F3658">
        <w:rPr>
          <w:rFonts w:hint="eastAsia"/>
          <w:szCs w:val="21"/>
        </w:rPr>
        <w:t>教室</w:t>
      </w:r>
    </w:p>
    <w:p w:rsidR="007E12B1" w:rsidRDefault="0063532B" w:rsidP="0063532B">
      <w:r>
        <w:rPr>
          <w:rFonts w:hint="eastAsia"/>
          <w:szCs w:val="21"/>
        </w:rPr>
        <w:t xml:space="preserve">　　アクセス　：</w:t>
      </w:r>
      <w:hyperlink r:id="rId6" w:history="1">
        <w:r w:rsidR="007E12B1" w:rsidRPr="00053357">
          <w:rPr>
            <w:rStyle w:val="a7"/>
          </w:rPr>
          <w:t>http://www.hit-u.ac.jp/guide/campus/kunitachi.html</w:t>
        </w:r>
      </w:hyperlink>
    </w:p>
    <w:p w:rsidR="002F3658" w:rsidRDefault="002F3658" w:rsidP="0063532B">
      <w:r>
        <w:rPr>
          <w:rFonts w:hint="eastAsia"/>
        </w:rPr>
        <w:t xml:space="preserve">　　建物配置図：</w:t>
      </w:r>
      <w:hyperlink r:id="rId7" w:history="1">
        <w:r w:rsidRPr="00B66455">
          <w:rPr>
            <w:rStyle w:val="a7"/>
          </w:rPr>
          <w:t>http://www.hit-u.ac.jp/guide/campus/campus/index.html</w:t>
        </w:r>
      </w:hyperlink>
    </w:p>
    <w:p w:rsidR="002F3658" w:rsidRDefault="0098675C" w:rsidP="002F3658">
      <w:r w:rsidRPr="00B643BA">
        <w:rPr>
          <w:rFonts w:hint="eastAsia"/>
          <w:sz w:val="18"/>
          <w:szCs w:val="18"/>
        </w:rPr>
        <w:t xml:space="preserve">　　</w:t>
      </w:r>
      <w:r w:rsidR="002F3658">
        <w:rPr>
          <w:rFonts w:hint="eastAsia"/>
          <w:sz w:val="18"/>
          <w:szCs w:val="18"/>
        </w:rPr>
        <w:t xml:space="preserve">　　　　　　　</w:t>
      </w:r>
      <w:r w:rsidR="00AE6B7B" w:rsidRPr="00B643BA">
        <w:rPr>
          <w:rFonts w:hint="eastAsia"/>
          <w:sz w:val="18"/>
          <w:szCs w:val="18"/>
        </w:rPr>
        <w:t>(</w:t>
      </w:r>
      <w:r w:rsidR="00AE6B7B" w:rsidRPr="00B643BA">
        <w:rPr>
          <w:rFonts w:hint="eastAsia"/>
          <w:sz w:val="18"/>
          <w:szCs w:val="18"/>
        </w:rPr>
        <w:t>＊</w:t>
      </w:r>
      <w:r w:rsidR="00AE6B7B" w:rsidRPr="00B643BA">
        <w:rPr>
          <w:rFonts w:hint="eastAsia"/>
          <w:sz w:val="18"/>
          <w:szCs w:val="18"/>
        </w:rPr>
        <w:t>)</w:t>
      </w:r>
      <w:r w:rsidR="002F3658">
        <w:rPr>
          <w:rFonts w:hint="eastAsia"/>
          <w:sz w:val="18"/>
          <w:szCs w:val="18"/>
        </w:rPr>
        <w:t>図の</w:t>
      </w:r>
      <w:r w:rsidR="00DB37E7">
        <w:rPr>
          <w:rFonts w:hint="eastAsia"/>
          <w:sz w:val="18"/>
          <w:szCs w:val="18"/>
        </w:rPr>
        <w:t>東キャンパス内の</w:t>
      </w:r>
      <w:r w:rsidR="002F3658">
        <w:rPr>
          <w:rFonts w:hint="eastAsia"/>
          <w:sz w:val="18"/>
          <w:szCs w:val="18"/>
        </w:rPr>
        <w:t>35</w:t>
      </w:r>
      <w:r w:rsidR="002F3658">
        <w:rPr>
          <w:rFonts w:hint="eastAsia"/>
          <w:sz w:val="18"/>
          <w:szCs w:val="18"/>
        </w:rPr>
        <w:t>番の建物が東２号館です。</w:t>
      </w:r>
    </w:p>
    <w:p w:rsidR="007D248C" w:rsidRDefault="0098675C" w:rsidP="002F3658">
      <w:pPr>
        <w:rPr>
          <w:rFonts w:asciiTheme="majorEastAsia" w:eastAsiaTheme="majorEastAsia" w:hAnsiTheme="majorEastAsia"/>
          <w:kern w:val="0"/>
          <w:szCs w:val="21"/>
        </w:rPr>
      </w:pPr>
      <w:r w:rsidRPr="00223697">
        <w:rPr>
          <w:rFonts w:asciiTheme="majorEastAsia" w:eastAsiaTheme="majorEastAsia" w:hAnsiTheme="majorEastAsia" w:hint="eastAsia"/>
          <w:szCs w:val="21"/>
        </w:rPr>
        <w:t xml:space="preserve">２　</w:t>
      </w:r>
      <w:r w:rsidR="007D248C" w:rsidRPr="00223697">
        <w:rPr>
          <w:rFonts w:asciiTheme="majorEastAsia" w:eastAsiaTheme="majorEastAsia" w:hAnsiTheme="majorEastAsia" w:hint="eastAsia"/>
          <w:kern w:val="0"/>
          <w:szCs w:val="21"/>
        </w:rPr>
        <w:t>プログラム</w:t>
      </w:r>
    </w:p>
    <w:p w:rsidR="004B1C4E" w:rsidRPr="004B1C4E" w:rsidRDefault="004B1C4E" w:rsidP="004B1C4E">
      <w:pPr>
        <w:rPr>
          <w:rFonts w:eastAsiaTheme="majorEastAsia"/>
        </w:rPr>
      </w:pPr>
      <w:r w:rsidRPr="004B1C4E">
        <w:rPr>
          <w:rFonts w:eastAsiaTheme="majorEastAsia"/>
          <w:kern w:val="0"/>
          <w:szCs w:val="21"/>
        </w:rPr>
        <w:t>午前の部</w:t>
      </w:r>
      <w:r w:rsidR="00C41F6C" w:rsidRPr="004B1C4E">
        <w:rPr>
          <w:rFonts w:eastAsiaTheme="majorEastAsia"/>
        </w:rPr>
        <w:t>10:35</w:t>
      </w:r>
      <w:r w:rsidR="00C41F6C" w:rsidRPr="004B1C4E">
        <w:rPr>
          <w:rFonts w:eastAsiaTheme="majorEastAsia"/>
        </w:rPr>
        <w:t>～</w:t>
      </w:r>
      <w:r w:rsidR="00C41F6C" w:rsidRPr="004B1C4E">
        <w:rPr>
          <w:rFonts w:eastAsiaTheme="majorEastAsia"/>
        </w:rPr>
        <w:t xml:space="preserve">11:55  </w:t>
      </w:r>
    </w:p>
    <w:p w:rsidR="00C41F6C" w:rsidRPr="004B1C4E" w:rsidRDefault="00C41F6C" w:rsidP="004B1C4E">
      <w:pPr>
        <w:rPr>
          <w:rFonts w:asciiTheme="majorEastAsia" w:eastAsiaTheme="majorEastAsia" w:hAnsiTheme="majorEastAsia"/>
          <w:kern w:val="0"/>
          <w:szCs w:val="21"/>
        </w:rPr>
      </w:pPr>
      <w:r>
        <w:rPr>
          <w:rFonts w:hint="eastAsia"/>
        </w:rPr>
        <w:t>セッション</w:t>
      </w:r>
      <w:r>
        <w:rPr>
          <w:rFonts w:hint="eastAsia"/>
        </w:rPr>
        <w:t xml:space="preserve">1  </w:t>
      </w:r>
      <w:r>
        <w:rPr>
          <w:rFonts w:hint="eastAsia"/>
        </w:rPr>
        <w:t xml:space="preserve">座長　</w:t>
      </w:r>
      <w:r w:rsidRPr="00C41F6C">
        <w:rPr>
          <w:rFonts w:hint="eastAsia"/>
        </w:rPr>
        <w:t>木下</w:t>
      </w:r>
      <w:r>
        <w:rPr>
          <w:rFonts w:hint="eastAsia"/>
        </w:rPr>
        <w:t xml:space="preserve"> </w:t>
      </w:r>
      <w:r w:rsidRPr="00C41F6C">
        <w:rPr>
          <w:rFonts w:hint="eastAsia"/>
        </w:rPr>
        <w:t>千大</w:t>
      </w:r>
      <w:r w:rsidRPr="00C41F6C">
        <w:rPr>
          <w:rFonts w:hint="eastAsia"/>
        </w:rPr>
        <w:t>(</w:t>
      </w:r>
      <w:r w:rsidRPr="00C41F6C">
        <w:rPr>
          <w:rFonts w:hint="eastAsia"/>
        </w:rPr>
        <w:t>一橋大学経済研究所</w:t>
      </w:r>
      <w:r w:rsidRPr="00C41F6C">
        <w:rPr>
          <w:rFonts w:hint="eastAsia"/>
        </w:rPr>
        <w:t>)</w:t>
      </w:r>
    </w:p>
    <w:p w:rsidR="00A2388F" w:rsidRPr="00C41F6C" w:rsidRDefault="00C41F6C" w:rsidP="00C41F6C">
      <w:pPr>
        <w:ind w:firstLineChars="100" w:firstLine="210"/>
      </w:pPr>
      <w:r>
        <w:rPr>
          <w:rFonts w:hint="eastAsia"/>
        </w:rPr>
        <w:t xml:space="preserve">1. </w:t>
      </w:r>
      <w:r w:rsidRPr="00C41F6C">
        <w:rPr>
          <w:rFonts w:asciiTheme="minorEastAsia" w:hAnsiTheme="minorEastAsia" w:hint="eastAsia"/>
        </w:rPr>
        <w:t>泉谷</w:t>
      </w:r>
      <w:r>
        <w:rPr>
          <w:rFonts w:asciiTheme="minorEastAsia" w:hAnsiTheme="minorEastAsia" w:hint="eastAsia"/>
        </w:rPr>
        <w:t xml:space="preserve"> </w:t>
      </w:r>
      <w:r w:rsidR="00A27854">
        <w:rPr>
          <w:rFonts w:asciiTheme="minorEastAsia" w:hAnsiTheme="minorEastAsia" w:hint="eastAsia"/>
        </w:rPr>
        <w:t>将登</w:t>
      </w:r>
      <w:r w:rsidRPr="00F5437F">
        <w:rPr>
          <w:rFonts w:asciiTheme="minorEastAsia" w:hAnsiTheme="minorEastAsia" w:hint="eastAsia"/>
        </w:rPr>
        <w:t>（一橋大学経済学研究科修士</w:t>
      </w:r>
      <w:r>
        <w:rPr>
          <w:rFonts w:asciiTheme="minorEastAsia" w:hAnsiTheme="minorEastAsia" w:hint="eastAsia"/>
        </w:rPr>
        <w:t>課程</w:t>
      </w:r>
      <w:r>
        <w:rPr>
          <w:rFonts w:asciiTheme="minorEastAsia" w:hAnsiTheme="minorEastAsia"/>
        </w:rPr>
        <w:t>）</w:t>
      </w:r>
      <w:r w:rsidR="00A2388F">
        <w:rPr>
          <w:rFonts w:hint="eastAsia"/>
        </w:rPr>
        <w:t>「</w:t>
      </w:r>
      <w:r w:rsidRPr="00C41F6C">
        <w:rPr>
          <w:rFonts w:hint="eastAsia"/>
        </w:rPr>
        <w:t>官民給与格差は本当に解消しているのか</w:t>
      </w:r>
      <w:r w:rsidR="00A2388F">
        <w:rPr>
          <w:rFonts w:hint="eastAsia"/>
        </w:rPr>
        <w:t>」</w:t>
      </w:r>
    </w:p>
    <w:p w:rsidR="00A83169" w:rsidRPr="00A83169" w:rsidRDefault="00C41F6C" w:rsidP="00DB52F1">
      <w:pPr>
        <w:pStyle w:val="a8"/>
        <w:ind w:leftChars="-200" w:left="-420" w:firstLineChars="300" w:firstLine="630"/>
        <w:rPr>
          <w:rFonts w:asciiTheme="minorEastAsia" w:eastAsiaTheme="minorEastAsia" w:hAnsiTheme="minorEastAsia"/>
          <w:sz w:val="21"/>
        </w:rPr>
      </w:pPr>
      <w:r>
        <w:rPr>
          <w:rFonts w:asciiTheme="minorHAnsi" w:eastAsiaTheme="minorEastAsia" w:hAnsiTheme="minorHAnsi" w:hint="eastAsia"/>
          <w:sz w:val="21"/>
        </w:rPr>
        <w:t xml:space="preserve">2. </w:t>
      </w:r>
      <w:r w:rsidRPr="00C41F6C">
        <w:rPr>
          <w:rFonts w:asciiTheme="minorHAnsi" w:eastAsiaTheme="minorEastAsia" w:hAnsiTheme="minorHAnsi" w:hint="eastAsia"/>
          <w:sz w:val="21"/>
        </w:rPr>
        <w:t>岩佐</w:t>
      </w:r>
      <w:r>
        <w:rPr>
          <w:rFonts w:asciiTheme="minorHAnsi" w:eastAsiaTheme="minorEastAsia" w:hAnsiTheme="minorHAnsi" w:hint="eastAsia"/>
          <w:sz w:val="21"/>
        </w:rPr>
        <w:t xml:space="preserve"> </w:t>
      </w:r>
      <w:r w:rsidRPr="00C41F6C">
        <w:rPr>
          <w:rFonts w:asciiTheme="minorHAnsi" w:eastAsiaTheme="minorEastAsia" w:hAnsiTheme="minorHAnsi" w:hint="eastAsia"/>
          <w:sz w:val="21"/>
        </w:rPr>
        <w:t>丈</w:t>
      </w:r>
      <w:r w:rsidR="00A83169" w:rsidRPr="00A83169">
        <w:rPr>
          <w:rFonts w:asciiTheme="minorHAnsi" w:eastAsiaTheme="minorEastAsia" w:hAnsiTheme="minorHAnsi" w:hint="eastAsia"/>
          <w:sz w:val="21"/>
        </w:rPr>
        <w:t>（一橋大学経済学研究科修士課程）</w:t>
      </w:r>
      <w:r w:rsidR="00A2388F">
        <w:rPr>
          <w:rFonts w:asciiTheme="minorHAnsi" w:eastAsiaTheme="minorEastAsia" w:hAnsiTheme="minorHAnsi" w:hint="eastAsia"/>
          <w:sz w:val="21"/>
        </w:rPr>
        <w:t>「</w:t>
      </w:r>
      <w:r w:rsidRPr="00C41F6C">
        <w:rPr>
          <w:rFonts w:asciiTheme="minorHAnsi" w:eastAsiaTheme="minorEastAsia" w:hAnsiTheme="minorHAnsi" w:hint="eastAsia"/>
          <w:sz w:val="21"/>
        </w:rPr>
        <w:t>日本における世帯内消費シェアの推定</w:t>
      </w:r>
      <w:r w:rsidR="00A2388F">
        <w:rPr>
          <w:rFonts w:asciiTheme="minorEastAsia" w:eastAsiaTheme="minorEastAsia" w:hAnsiTheme="minorEastAsia" w:hint="eastAsia"/>
          <w:sz w:val="21"/>
        </w:rPr>
        <w:t>」</w:t>
      </w:r>
    </w:p>
    <w:p w:rsidR="00B64A0E" w:rsidRPr="00B64A0E" w:rsidRDefault="00B64A0E" w:rsidP="00B64A0E">
      <w:pPr>
        <w:pStyle w:val="a8"/>
        <w:ind w:left="525" w:hangingChars="250" w:hanging="525"/>
        <w:rPr>
          <w:rFonts w:asciiTheme="minorHAnsi" w:eastAsiaTheme="minorEastAsia" w:hAnsiTheme="minorHAnsi"/>
          <w:sz w:val="21"/>
        </w:rPr>
      </w:pPr>
      <w:r>
        <w:rPr>
          <w:rFonts w:asciiTheme="minorHAnsi" w:eastAsiaTheme="minorEastAsia" w:hAnsiTheme="minorHAnsi" w:hint="eastAsia"/>
          <w:sz w:val="21"/>
        </w:rPr>
        <w:t xml:space="preserve">　</w:t>
      </w:r>
      <w:r>
        <w:rPr>
          <w:rFonts w:asciiTheme="minorHAnsi" w:eastAsiaTheme="minorEastAsia" w:hAnsiTheme="minorHAnsi" w:hint="eastAsia"/>
          <w:sz w:val="21"/>
        </w:rPr>
        <w:t xml:space="preserve">3. </w:t>
      </w:r>
      <w:r w:rsidRPr="00B64A0E">
        <w:rPr>
          <w:rFonts w:asciiTheme="minorHAnsi" w:eastAsiaTheme="minorEastAsia" w:hAnsiTheme="minorHAnsi" w:hint="eastAsia"/>
          <w:sz w:val="21"/>
        </w:rPr>
        <w:t>伊藤</w:t>
      </w:r>
      <w:r w:rsidR="009A76A9">
        <w:rPr>
          <w:rFonts w:asciiTheme="minorHAnsi" w:eastAsiaTheme="minorEastAsia" w:hAnsiTheme="minorHAnsi" w:hint="eastAsia"/>
          <w:sz w:val="21"/>
        </w:rPr>
        <w:t xml:space="preserve"> </w:t>
      </w:r>
      <w:r w:rsidRPr="00B64A0E">
        <w:rPr>
          <w:rFonts w:asciiTheme="minorHAnsi" w:eastAsiaTheme="minorEastAsia" w:hAnsiTheme="minorHAnsi" w:hint="eastAsia"/>
          <w:sz w:val="21"/>
        </w:rPr>
        <w:t>伸介</w:t>
      </w:r>
      <w:r w:rsidRPr="00B64A0E">
        <w:rPr>
          <w:rFonts w:asciiTheme="minorHAnsi" w:eastAsiaTheme="minorEastAsia" w:hAnsiTheme="minorHAnsi" w:hint="eastAsia"/>
          <w:sz w:val="21"/>
        </w:rPr>
        <w:t>(</w:t>
      </w:r>
      <w:r w:rsidRPr="00B64A0E">
        <w:rPr>
          <w:rFonts w:asciiTheme="minorHAnsi" w:eastAsiaTheme="minorEastAsia" w:hAnsiTheme="minorHAnsi" w:hint="eastAsia"/>
          <w:sz w:val="21"/>
        </w:rPr>
        <w:t>明海大学</w:t>
      </w:r>
      <w:r w:rsidRPr="00B64A0E">
        <w:rPr>
          <w:rFonts w:asciiTheme="minorHAnsi" w:eastAsiaTheme="minorEastAsia" w:hAnsiTheme="minorHAnsi" w:hint="eastAsia"/>
          <w:sz w:val="21"/>
        </w:rPr>
        <w:t>)</w:t>
      </w:r>
      <w:r w:rsidRPr="00B64A0E">
        <w:rPr>
          <w:rFonts w:asciiTheme="minorHAnsi" w:eastAsiaTheme="minorEastAsia" w:hAnsiTheme="minorHAnsi" w:hint="eastAsia"/>
          <w:sz w:val="21"/>
        </w:rPr>
        <w:t>・出島</w:t>
      </w:r>
      <w:r w:rsidR="009A76A9">
        <w:rPr>
          <w:rFonts w:asciiTheme="minorHAnsi" w:eastAsiaTheme="minorEastAsia" w:hAnsiTheme="minorHAnsi" w:hint="eastAsia"/>
          <w:sz w:val="21"/>
        </w:rPr>
        <w:t xml:space="preserve"> </w:t>
      </w:r>
      <w:r w:rsidRPr="00B64A0E">
        <w:rPr>
          <w:rFonts w:asciiTheme="minorHAnsi" w:eastAsiaTheme="minorEastAsia" w:hAnsiTheme="minorHAnsi" w:hint="eastAsia"/>
          <w:sz w:val="21"/>
        </w:rPr>
        <w:t>敬久</w:t>
      </w:r>
      <w:r w:rsidRPr="00B64A0E">
        <w:rPr>
          <w:rFonts w:asciiTheme="minorHAnsi" w:eastAsiaTheme="minorEastAsia" w:hAnsiTheme="minorHAnsi" w:hint="eastAsia"/>
          <w:sz w:val="21"/>
        </w:rPr>
        <w:t>(</w:t>
      </w:r>
      <w:r w:rsidRPr="00B64A0E">
        <w:rPr>
          <w:rFonts w:asciiTheme="minorHAnsi" w:eastAsiaTheme="minorEastAsia" w:hAnsiTheme="minorHAnsi" w:hint="eastAsia"/>
          <w:sz w:val="21"/>
        </w:rPr>
        <w:t>上智大学</w:t>
      </w:r>
      <w:r w:rsidRPr="00B64A0E">
        <w:rPr>
          <w:rFonts w:asciiTheme="minorHAnsi" w:eastAsiaTheme="minorEastAsia" w:hAnsiTheme="minorHAnsi" w:hint="eastAsia"/>
          <w:sz w:val="21"/>
        </w:rPr>
        <w:t>)</w:t>
      </w:r>
      <w:r w:rsidRPr="00B64A0E">
        <w:rPr>
          <w:rFonts w:asciiTheme="minorHAnsi" w:eastAsiaTheme="minorEastAsia" w:hAnsiTheme="minorHAnsi" w:hint="eastAsia"/>
          <w:sz w:val="21"/>
        </w:rPr>
        <w:t>・木下</w:t>
      </w:r>
      <w:r w:rsidR="009A76A9">
        <w:rPr>
          <w:rFonts w:asciiTheme="minorHAnsi" w:eastAsiaTheme="minorEastAsia" w:hAnsiTheme="minorHAnsi" w:hint="eastAsia"/>
          <w:sz w:val="21"/>
        </w:rPr>
        <w:t xml:space="preserve"> </w:t>
      </w:r>
      <w:r w:rsidRPr="00B64A0E">
        <w:rPr>
          <w:rFonts w:asciiTheme="minorHAnsi" w:eastAsiaTheme="minorEastAsia" w:hAnsiTheme="minorHAnsi" w:hint="eastAsia"/>
          <w:sz w:val="21"/>
        </w:rPr>
        <w:t>千大</w:t>
      </w:r>
      <w:r w:rsidRPr="00B64A0E">
        <w:rPr>
          <w:rFonts w:asciiTheme="minorHAnsi" w:eastAsiaTheme="minorEastAsia" w:hAnsiTheme="minorHAnsi" w:hint="eastAsia"/>
          <w:sz w:val="21"/>
        </w:rPr>
        <w:t>(</w:t>
      </w:r>
      <w:r w:rsidRPr="00B64A0E">
        <w:rPr>
          <w:rFonts w:asciiTheme="minorHAnsi" w:eastAsiaTheme="minorEastAsia" w:hAnsiTheme="minorHAnsi" w:hint="eastAsia"/>
          <w:sz w:val="21"/>
        </w:rPr>
        <w:t>一橋大学経済研究所</w:t>
      </w:r>
      <w:r w:rsidRPr="00B64A0E">
        <w:rPr>
          <w:rFonts w:asciiTheme="minorHAnsi" w:eastAsiaTheme="minorEastAsia" w:hAnsiTheme="minorHAnsi" w:hint="eastAsia"/>
          <w:sz w:val="21"/>
        </w:rPr>
        <w:t>)</w:t>
      </w:r>
      <w:r w:rsidRPr="00B64A0E">
        <w:rPr>
          <w:rFonts w:hint="eastAsia"/>
        </w:rPr>
        <w:t xml:space="preserve"> </w:t>
      </w:r>
      <w:r w:rsidRPr="00B64A0E">
        <w:rPr>
          <w:rFonts w:asciiTheme="minorHAnsi" w:eastAsiaTheme="minorEastAsia" w:hAnsiTheme="minorHAnsi" w:hint="eastAsia"/>
          <w:sz w:val="21"/>
        </w:rPr>
        <w:t>「企業の業績・財務内容と賃金・雇用量に関する計量分析―経済産業省企業活動基本調査のミクロデータを用いて―</w:t>
      </w:r>
      <w:r w:rsidRPr="00B64A0E">
        <w:rPr>
          <w:rFonts w:asciiTheme="minorHAnsi" w:eastAsiaTheme="minorEastAsia" w:hAnsiTheme="minorHAnsi" w:hint="eastAsia"/>
          <w:sz w:val="21"/>
        </w:rPr>
        <w:t>(</w:t>
      </w:r>
      <w:r w:rsidRPr="00B64A0E">
        <w:rPr>
          <w:rFonts w:asciiTheme="minorHAnsi" w:eastAsiaTheme="minorEastAsia" w:hAnsiTheme="minorHAnsi" w:hint="eastAsia"/>
          <w:sz w:val="21"/>
        </w:rPr>
        <w:t>仮</w:t>
      </w:r>
      <w:r>
        <w:rPr>
          <w:rFonts w:asciiTheme="minorHAnsi" w:eastAsiaTheme="minorEastAsia" w:hAnsiTheme="minorHAnsi" w:hint="eastAsia"/>
          <w:sz w:val="21"/>
        </w:rPr>
        <w:t>題</w:t>
      </w:r>
      <w:r w:rsidRPr="00B64A0E">
        <w:rPr>
          <w:rFonts w:asciiTheme="minorHAnsi" w:eastAsiaTheme="minorEastAsia" w:hAnsiTheme="minorHAnsi" w:hint="eastAsia"/>
          <w:sz w:val="21"/>
        </w:rPr>
        <w:t>)</w:t>
      </w:r>
      <w:r w:rsidRPr="00B64A0E">
        <w:rPr>
          <w:rFonts w:asciiTheme="minorHAnsi" w:eastAsiaTheme="minorEastAsia" w:hAnsiTheme="minorHAnsi" w:hint="eastAsia"/>
          <w:sz w:val="21"/>
        </w:rPr>
        <w:t>」</w:t>
      </w:r>
    </w:p>
    <w:p w:rsidR="00594E2D" w:rsidRPr="00DB52F1" w:rsidRDefault="00B64A0E" w:rsidP="00DB52F1">
      <w:pPr>
        <w:pStyle w:val="a8"/>
        <w:ind w:firstLineChars="250" w:firstLine="525"/>
        <w:rPr>
          <w:rFonts w:asciiTheme="minorHAnsi" w:eastAsiaTheme="minorEastAsia" w:hAnsiTheme="minorHAnsi"/>
          <w:sz w:val="21"/>
        </w:rPr>
      </w:pPr>
      <w:r w:rsidRPr="00B64A0E">
        <w:rPr>
          <w:rFonts w:asciiTheme="minorHAnsi" w:eastAsiaTheme="minorEastAsia" w:hAnsiTheme="minorHAnsi" w:hint="eastAsia"/>
          <w:sz w:val="21"/>
        </w:rPr>
        <w:t>コメント　滝澤</w:t>
      </w:r>
      <w:r w:rsidR="006550B5">
        <w:rPr>
          <w:rFonts w:asciiTheme="minorHAnsi" w:eastAsiaTheme="minorEastAsia" w:hAnsiTheme="minorHAnsi" w:hint="eastAsia"/>
          <w:sz w:val="21"/>
        </w:rPr>
        <w:t xml:space="preserve"> </w:t>
      </w:r>
      <w:r w:rsidRPr="00B64A0E">
        <w:rPr>
          <w:rFonts w:asciiTheme="minorHAnsi" w:eastAsiaTheme="minorEastAsia" w:hAnsiTheme="minorHAnsi" w:hint="eastAsia"/>
          <w:sz w:val="21"/>
        </w:rPr>
        <w:t>美帆</w:t>
      </w:r>
      <w:r w:rsidRPr="00B64A0E">
        <w:rPr>
          <w:rFonts w:asciiTheme="minorHAnsi" w:eastAsiaTheme="minorEastAsia" w:hAnsiTheme="minorHAnsi" w:hint="eastAsia"/>
          <w:sz w:val="21"/>
        </w:rPr>
        <w:t>(</w:t>
      </w:r>
      <w:r w:rsidRPr="00B64A0E">
        <w:rPr>
          <w:rFonts w:asciiTheme="minorHAnsi" w:eastAsiaTheme="minorEastAsia" w:hAnsiTheme="minorHAnsi" w:hint="eastAsia"/>
          <w:sz w:val="21"/>
        </w:rPr>
        <w:t>東洋大学</w:t>
      </w:r>
      <w:r w:rsidRPr="00B64A0E">
        <w:rPr>
          <w:rFonts w:asciiTheme="minorHAnsi" w:eastAsiaTheme="minorEastAsia" w:hAnsiTheme="minorHAnsi" w:hint="eastAsia"/>
          <w:sz w:val="21"/>
        </w:rPr>
        <w:t>)</w:t>
      </w:r>
    </w:p>
    <w:p w:rsidR="006550B5" w:rsidRDefault="00B64A0E" w:rsidP="004B1C4E">
      <w:r>
        <w:rPr>
          <w:rFonts w:hint="eastAsia"/>
        </w:rPr>
        <w:t>11:55</w:t>
      </w:r>
      <w:r w:rsidR="00A2388F">
        <w:rPr>
          <w:rFonts w:hint="eastAsia"/>
        </w:rPr>
        <w:t>～</w:t>
      </w:r>
      <w:r w:rsidR="00A2388F">
        <w:rPr>
          <w:rFonts w:hint="eastAsia"/>
        </w:rPr>
        <w:t xml:space="preserve">13:00  </w:t>
      </w:r>
      <w:r w:rsidR="00E3394E">
        <w:rPr>
          <w:rFonts w:hint="eastAsia"/>
        </w:rPr>
        <w:t>昼食</w:t>
      </w:r>
    </w:p>
    <w:p w:rsidR="004B1C4E" w:rsidRDefault="004B1C4E" w:rsidP="004B1C4E">
      <w:r>
        <w:rPr>
          <w:rFonts w:hint="eastAsia"/>
        </w:rPr>
        <w:t>午後の部</w:t>
      </w:r>
      <w:r w:rsidR="00A2388F">
        <w:rPr>
          <w:rFonts w:hint="eastAsia"/>
        </w:rPr>
        <w:t>13:00</w:t>
      </w:r>
      <w:r w:rsidR="00A2388F">
        <w:rPr>
          <w:rFonts w:hint="eastAsia"/>
        </w:rPr>
        <w:t>～</w:t>
      </w:r>
      <w:r>
        <w:rPr>
          <w:rFonts w:hint="eastAsia"/>
        </w:rPr>
        <w:t>17:25</w:t>
      </w:r>
    </w:p>
    <w:p w:rsidR="00A2388F" w:rsidRDefault="00B64A0E" w:rsidP="004B1C4E">
      <w:r>
        <w:rPr>
          <w:rFonts w:hint="eastAsia"/>
        </w:rPr>
        <w:t>セッション</w:t>
      </w:r>
      <w:r>
        <w:rPr>
          <w:rFonts w:hint="eastAsia"/>
        </w:rPr>
        <w:t>2</w:t>
      </w:r>
      <w:r>
        <w:rPr>
          <w:rFonts w:hint="eastAsia"/>
        </w:rPr>
        <w:t xml:space="preserve">　座長　伊藤</w:t>
      </w:r>
      <w:r>
        <w:rPr>
          <w:rFonts w:hint="eastAsia"/>
        </w:rPr>
        <w:t xml:space="preserve"> </w:t>
      </w:r>
      <w:r>
        <w:rPr>
          <w:rFonts w:hint="eastAsia"/>
        </w:rPr>
        <w:t>伸介</w:t>
      </w:r>
      <w:r w:rsidR="00286572">
        <w:rPr>
          <w:rFonts w:hint="eastAsia"/>
        </w:rPr>
        <w:t>(</w:t>
      </w:r>
      <w:r>
        <w:rPr>
          <w:rFonts w:hint="eastAsia"/>
        </w:rPr>
        <w:t>明海大学</w:t>
      </w:r>
      <w:r w:rsidR="00286572">
        <w:rPr>
          <w:rFonts w:hint="eastAsia"/>
        </w:rPr>
        <w:t>)</w:t>
      </w:r>
    </w:p>
    <w:p w:rsidR="00A2388F" w:rsidRDefault="00B64A0E" w:rsidP="009A76A9">
      <w:pPr>
        <w:ind w:leftChars="100" w:left="525" w:hangingChars="150" w:hanging="315"/>
      </w:pPr>
      <w:r>
        <w:rPr>
          <w:rFonts w:hint="eastAsia"/>
        </w:rPr>
        <w:t xml:space="preserve">1. </w:t>
      </w:r>
      <w:r>
        <w:rPr>
          <w:rFonts w:hint="eastAsia"/>
        </w:rPr>
        <w:t>出島</w:t>
      </w:r>
      <w:r>
        <w:rPr>
          <w:rFonts w:hint="eastAsia"/>
        </w:rPr>
        <w:t xml:space="preserve"> </w:t>
      </w:r>
      <w:r>
        <w:rPr>
          <w:rFonts w:hint="eastAsia"/>
        </w:rPr>
        <w:t>敬久</w:t>
      </w:r>
      <w:r w:rsidR="00DA4DE7">
        <w:rPr>
          <w:rFonts w:hint="eastAsia"/>
        </w:rPr>
        <w:t>(</w:t>
      </w:r>
      <w:r w:rsidR="00DA4DE7">
        <w:rPr>
          <w:rFonts w:hint="eastAsia"/>
        </w:rPr>
        <w:t>上智大学</w:t>
      </w:r>
      <w:r w:rsidR="00DA4DE7">
        <w:rPr>
          <w:rFonts w:hint="eastAsia"/>
        </w:rPr>
        <w:t>)</w:t>
      </w:r>
      <w:r w:rsidR="009A76A9">
        <w:rPr>
          <w:rFonts w:hint="eastAsia"/>
        </w:rPr>
        <w:t xml:space="preserve">  </w:t>
      </w:r>
      <w:r w:rsidR="00A2388F">
        <w:rPr>
          <w:rFonts w:hint="eastAsia"/>
        </w:rPr>
        <w:t>「</w:t>
      </w:r>
      <w:r>
        <w:rPr>
          <w:rFonts w:hint="eastAsia"/>
        </w:rPr>
        <w:t>市場競争・規制と産業間賃金格差の計量分析：競争や規制緩和は誰の賃金を変えるのか</w:t>
      </w:r>
      <w:r w:rsidR="00A2388F">
        <w:rPr>
          <w:rFonts w:hint="eastAsia"/>
        </w:rPr>
        <w:t>（仮題）」</w:t>
      </w:r>
    </w:p>
    <w:p w:rsidR="00A2388F" w:rsidRDefault="00A2388F" w:rsidP="00A2388F">
      <w:r>
        <w:rPr>
          <w:rFonts w:hint="eastAsia"/>
        </w:rPr>
        <w:t xml:space="preserve">　</w:t>
      </w:r>
      <w:r w:rsidR="002F3658">
        <w:rPr>
          <w:rFonts w:hint="eastAsia"/>
        </w:rPr>
        <w:t xml:space="preserve">　</w:t>
      </w:r>
      <w:r w:rsidR="009A76A9">
        <w:rPr>
          <w:rFonts w:hint="eastAsia"/>
        </w:rPr>
        <w:t xml:space="preserve"> </w:t>
      </w:r>
      <w:r w:rsidR="009A76A9">
        <w:rPr>
          <w:rFonts w:hint="eastAsia"/>
        </w:rPr>
        <w:t>コメント</w:t>
      </w:r>
      <w:r w:rsidR="009A76A9">
        <w:rPr>
          <w:rFonts w:hint="eastAsia"/>
        </w:rPr>
        <w:t xml:space="preserve">  </w:t>
      </w:r>
      <w:r w:rsidR="00B64A0E">
        <w:rPr>
          <w:rFonts w:hint="eastAsia"/>
        </w:rPr>
        <w:t>奥平</w:t>
      </w:r>
      <w:r w:rsidR="00B64A0E">
        <w:rPr>
          <w:rFonts w:hint="eastAsia"/>
        </w:rPr>
        <w:t xml:space="preserve"> </w:t>
      </w:r>
      <w:r w:rsidR="00B64A0E">
        <w:rPr>
          <w:rFonts w:hint="eastAsia"/>
        </w:rPr>
        <w:t>寛子</w:t>
      </w:r>
      <w:r w:rsidR="00B64A0E">
        <w:rPr>
          <w:rFonts w:hint="eastAsia"/>
        </w:rPr>
        <w:t>(</w:t>
      </w:r>
      <w:r w:rsidR="00B64A0E">
        <w:rPr>
          <w:rFonts w:hint="eastAsia"/>
        </w:rPr>
        <w:t>岡山大学</w:t>
      </w:r>
      <w:r w:rsidR="00B64A0E">
        <w:rPr>
          <w:rFonts w:hint="eastAsia"/>
        </w:rPr>
        <w:t>)</w:t>
      </w:r>
    </w:p>
    <w:p w:rsidR="009A76A9" w:rsidRDefault="00B64A0E" w:rsidP="00594E2D">
      <w:pPr>
        <w:ind w:leftChars="-204" w:left="563" w:hangingChars="472" w:hanging="991"/>
      </w:pPr>
      <w:r>
        <w:rPr>
          <w:rFonts w:hint="eastAsia"/>
        </w:rPr>
        <w:t xml:space="preserve">　</w:t>
      </w:r>
      <w:r w:rsidR="009A76A9">
        <w:rPr>
          <w:rFonts w:hint="eastAsia"/>
        </w:rPr>
        <w:t xml:space="preserve"> </w:t>
      </w:r>
      <w:r w:rsidR="00594E2D">
        <w:rPr>
          <w:rFonts w:hint="eastAsia"/>
        </w:rPr>
        <w:t xml:space="preserve">   </w:t>
      </w:r>
      <w:r>
        <w:rPr>
          <w:rFonts w:hint="eastAsia"/>
        </w:rPr>
        <w:t xml:space="preserve">2. </w:t>
      </w:r>
      <w:r w:rsidR="009A76A9">
        <w:rPr>
          <w:rFonts w:hint="eastAsia"/>
        </w:rPr>
        <w:t>滝澤</w:t>
      </w:r>
      <w:r w:rsidR="009A76A9">
        <w:rPr>
          <w:rFonts w:hint="eastAsia"/>
        </w:rPr>
        <w:t xml:space="preserve"> </w:t>
      </w:r>
      <w:r w:rsidR="009A76A9">
        <w:rPr>
          <w:rFonts w:hint="eastAsia"/>
        </w:rPr>
        <w:t>美帆</w:t>
      </w:r>
      <w:r w:rsidR="009A76A9">
        <w:rPr>
          <w:rFonts w:hint="eastAsia"/>
        </w:rPr>
        <w:t>(</w:t>
      </w:r>
      <w:r w:rsidR="009A76A9">
        <w:rPr>
          <w:rFonts w:hint="eastAsia"/>
        </w:rPr>
        <w:t>東洋大学</w:t>
      </w:r>
      <w:r w:rsidR="009A76A9">
        <w:rPr>
          <w:rFonts w:hint="eastAsia"/>
        </w:rPr>
        <w:t xml:space="preserve">)  </w:t>
      </w:r>
      <w:r w:rsidR="009A76A9">
        <w:rPr>
          <w:rFonts w:hint="eastAsia"/>
        </w:rPr>
        <w:t>“</w:t>
      </w:r>
      <w:r w:rsidR="009A76A9">
        <w:t>Does the Stock Market Evaluate Intangible Assets?-An Empirical Analysis Using Listed Firm Data in Japan-”</w:t>
      </w:r>
    </w:p>
    <w:p w:rsidR="00B64A0E" w:rsidRDefault="009A76A9" w:rsidP="009A76A9">
      <w:pPr>
        <w:ind w:firstLineChars="250" w:firstLine="525"/>
      </w:pPr>
      <w:r>
        <w:rPr>
          <w:rFonts w:hint="eastAsia"/>
        </w:rPr>
        <w:t>コメント</w:t>
      </w:r>
      <w:r>
        <w:rPr>
          <w:rFonts w:hint="eastAsia"/>
        </w:rPr>
        <w:t xml:space="preserve">  </w:t>
      </w:r>
      <w:r>
        <w:rPr>
          <w:rFonts w:hint="eastAsia"/>
        </w:rPr>
        <w:t>出島</w:t>
      </w:r>
      <w:r>
        <w:rPr>
          <w:rFonts w:hint="eastAsia"/>
        </w:rPr>
        <w:t xml:space="preserve"> </w:t>
      </w:r>
      <w:r>
        <w:rPr>
          <w:rFonts w:hint="eastAsia"/>
        </w:rPr>
        <w:t>敬久</w:t>
      </w:r>
      <w:r>
        <w:rPr>
          <w:rFonts w:hint="eastAsia"/>
        </w:rPr>
        <w:t>(</w:t>
      </w:r>
      <w:r>
        <w:rPr>
          <w:rFonts w:hint="eastAsia"/>
        </w:rPr>
        <w:t>上智大学</w:t>
      </w:r>
      <w:r>
        <w:rPr>
          <w:rFonts w:hint="eastAsia"/>
        </w:rPr>
        <w:t>)</w:t>
      </w:r>
    </w:p>
    <w:p w:rsidR="009A76A9" w:rsidRDefault="00594E2D" w:rsidP="00594E2D">
      <w:pPr>
        <w:ind w:left="567" w:hangingChars="270" w:hanging="567"/>
      </w:pPr>
      <w:r>
        <w:rPr>
          <w:rFonts w:hint="eastAsia"/>
        </w:rPr>
        <w:t xml:space="preserve">  </w:t>
      </w:r>
      <w:r w:rsidR="009A76A9">
        <w:rPr>
          <w:rFonts w:hint="eastAsia"/>
        </w:rPr>
        <w:t xml:space="preserve">3. </w:t>
      </w:r>
      <w:r w:rsidR="009A76A9" w:rsidRPr="009A76A9">
        <w:rPr>
          <w:rFonts w:hint="eastAsia"/>
        </w:rPr>
        <w:t>奥平</w:t>
      </w:r>
      <w:r w:rsidR="009A76A9">
        <w:rPr>
          <w:rFonts w:hint="eastAsia"/>
        </w:rPr>
        <w:t xml:space="preserve"> </w:t>
      </w:r>
      <w:r w:rsidR="009A76A9" w:rsidRPr="009A76A9">
        <w:rPr>
          <w:rFonts w:hint="eastAsia"/>
        </w:rPr>
        <w:t>寛子</w:t>
      </w:r>
      <w:r w:rsidR="009A76A9" w:rsidRPr="009A76A9">
        <w:rPr>
          <w:rFonts w:hint="eastAsia"/>
        </w:rPr>
        <w:t>(</w:t>
      </w:r>
      <w:r w:rsidR="009A76A9" w:rsidRPr="009A76A9">
        <w:rPr>
          <w:rFonts w:hint="eastAsia"/>
        </w:rPr>
        <w:t>岡山大学</w:t>
      </w:r>
      <w:r w:rsidR="009A76A9" w:rsidRPr="009A76A9">
        <w:rPr>
          <w:rFonts w:hint="eastAsia"/>
        </w:rPr>
        <w:t>)</w:t>
      </w:r>
      <w:r w:rsidR="009A76A9" w:rsidRPr="009A76A9">
        <w:rPr>
          <w:rFonts w:hint="eastAsia"/>
        </w:rPr>
        <w:t>・滝澤</w:t>
      </w:r>
      <w:r w:rsidR="009A76A9">
        <w:rPr>
          <w:rFonts w:hint="eastAsia"/>
        </w:rPr>
        <w:t xml:space="preserve"> </w:t>
      </w:r>
      <w:r w:rsidR="009A76A9" w:rsidRPr="009A76A9">
        <w:rPr>
          <w:rFonts w:hint="eastAsia"/>
        </w:rPr>
        <w:t>美帆</w:t>
      </w:r>
      <w:r w:rsidR="009A76A9" w:rsidRPr="009A76A9">
        <w:rPr>
          <w:rFonts w:hint="eastAsia"/>
        </w:rPr>
        <w:t>(</w:t>
      </w:r>
      <w:r w:rsidR="009A76A9" w:rsidRPr="009A76A9">
        <w:rPr>
          <w:rFonts w:hint="eastAsia"/>
        </w:rPr>
        <w:t>東洋大学</w:t>
      </w:r>
      <w:r w:rsidR="009A76A9" w:rsidRPr="009A76A9">
        <w:rPr>
          <w:rFonts w:hint="eastAsia"/>
        </w:rPr>
        <w:t>)</w:t>
      </w:r>
      <w:r w:rsidR="009A76A9" w:rsidRPr="009A76A9">
        <w:rPr>
          <w:rFonts w:hint="eastAsia"/>
        </w:rPr>
        <w:t>・大竹</w:t>
      </w:r>
      <w:r w:rsidR="009A76A9">
        <w:rPr>
          <w:rFonts w:hint="eastAsia"/>
        </w:rPr>
        <w:t xml:space="preserve"> </w:t>
      </w:r>
      <w:r w:rsidR="009A76A9" w:rsidRPr="009A76A9">
        <w:rPr>
          <w:rFonts w:hint="eastAsia"/>
        </w:rPr>
        <w:t>文雄</w:t>
      </w:r>
      <w:r w:rsidR="009A76A9" w:rsidRPr="009A76A9">
        <w:rPr>
          <w:rFonts w:hint="eastAsia"/>
        </w:rPr>
        <w:t>(</w:t>
      </w:r>
      <w:r w:rsidR="009A76A9" w:rsidRPr="009A76A9">
        <w:rPr>
          <w:rFonts w:hint="eastAsia"/>
        </w:rPr>
        <w:t>大阪大学</w:t>
      </w:r>
      <w:r w:rsidR="009A76A9" w:rsidRPr="009A76A9">
        <w:rPr>
          <w:rFonts w:hint="eastAsia"/>
        </w:rPr>
        <w:t>)</w:t>
      </w:r>
      <w:r w:rsidR="009A76A9" w:rsidRPr="009A76A9">
        <w:rPr>
          <w:rFonts w:hint="eastAsia"/>
        </w:rPr>
        <w:t>・鶴</w:t>
      </w:r>
      <w:r w:rsidR="009A76A9">
        <w:rPr>
          <w:rFonts w:hint="eastAsia"/>
        </w:rPr>
        <w:t xml:space="preserve"> </w:t>
      </w:r>
      <w:r w:rsidR="009A76A9" w:rsidRPr="009A76A9">
        <w:rPr>
          <w:rFonts w:hint="eastAsia"/>
        </w:rPr>
        <w:t>光太郎</w:t>
      </w:r>
      <w:r w:rsidR="009A76A9" w:rsidRPr="009A76A9">
        <w:rPr>
          <w:rFonts w:hint="eastAsia"/>
        </w:rPr>
        <w:t>(</w:t>
      </w:r>
      <w:r w:rsidR="009A76A9">
        <w:rPr>
          <w:rFonts w:hint="eastAsia"/>
        </w:rPr>
        <w:t>慶應義塾大学</w:t>
      </w:r>
      <w:r w:rsidR="009A76A9" w:rsidRPr="009A76A9">
        <w:rPr>
          <w:rFonts w:hint="eastAsia"/>
        </w:rPr>
        <w:t>)</w:t>
      </w:r>
      <w:r w:rsidR="009A76A9">
        <w:rPr>
          <w:rFonts w:hint="eastAsia"/>
        </w:rPr>
        <w:t>“</w:t>
      </w:r>
      <w:r w:rsidR="009A76A9">
        <w:t>How do Firms Respond to an Increase in Minimum Wage?</w:t>
      </w:r>
      <w:r w:rsidR="009A76A9">
        <w:rPr>
          <w:rFonts w:hint="eastAsia"/>
        </w:rPr>
        <w:t xml:space="preserve"> </w:t>
      </w:r>
      <w:r w:rsidR="009A76A9">
        <w:t>Direct Evidence on Firm’s Internal Adjustment (tentative)”</w:t>
      </w:r>
    </w:p>
    <w:p w:rsidR="006550B5" w:rsidRDefault="006550B5" w:rsidP="00DB52F1">
      <w:pPr>
        <w:ind w:left="630" w:hangingChars="300" w:hanging="630"/>
      </w:pPr>
      <w:r>
        <w:rPr>
          <w:rFonts w:hint="eastAsia"/>
        </w:rPr>
        <w:t xml:space="preserve">     </w:t>
      </w:r>
      <w:r w:rsidR="009A76A9">
        <w:rPr>
          <w:rFonts w:hint="eastAsia"/>
        </w:rPr>
        <w:t>コメント　川口</w:t>
      </w:r>
      <w:r w:rsidR="009A76A9">
        <w:rPr>
          <w:rFonts w:hint="eastAsia"/>
        </w:rPr>
        <w:t xml:space="preserve"> </w:t>
      </w:r>
      <w:r w:rsidR="009A76A9">
        <w:rPr>
          <w:rFonts w:hint="eastAsia"/>
        </w:rPr>
        <w:t>大司</w:t>
      </w:r>
      <w:r w:rsidR="009A76A9">
        <w:rPr>
          <w:rFonts w:hint="eastAsia"/>
        </w:rPr>
        <w:t>(</w:t>
      </w:r>
      <w:r w:rsidR="009A76A9">
        <w:rPr>
          <w:rFonts w:hint="eastAsia"/>
        </w:rPr>
        <w:t>一橋大学</w:t>
      </w:r>
      <w:r w:rsidR="009A76A9">
        <w:rPr>
          <w:rFonts w:hint="eastAsia"/>
        </w:rPr>
        <w:t>)</w:t>
      </w:r>
    </w:p>
    <w:p w:rsidR="006550B5" w:rsidRDefault="00A2388F" w:rsidP="004B1C4E">
      <w:r>
        <w:rPr>
          <w:rFonts w:hint="eastAsia"/>
        </w:rPr>
        <w:t>休憩</w:t>
      </w:r>
    </w:p>
    <w:p w:rsidR="009A76A9" w:rsidRDefault="009A76A9" w:rsidP="004B1C4E">
      <w:r>
        <w:rPr>
          <w:rFonts w:hint="eastAsia"/>
        </w:rPr>
        <w:t>セッション</w:t>
      </w:r>
      <w:r>
        <w:rPr>
          <w:rFonts w:hint="eastAsia"/>
        </w:rPr>
        <w:t>3</w:t>
      </w:r>
      <w:r>
        <w:rPr>
          <w:rFonts w:hint="eastAsia"/>
        </w:rPr>
        <w:t xml:space="preserve">　座長　坂田</w:t>
      </w:r>
      <w:r>
        <w:rPr>
          <w:rFonts w:hint="eastAsia"/>
        </w:rPr>
        <w:t xml:space="preserve"> </w:t>
      </w:r>
      <w:r>
        <w:rPr>
          <w:rFonts w:hint="eastAsia"/>
        </w:rPr>
        <w:t>幸繁</w:t>
      </w:r>
      <w:r>
        <w:rPr>
          <w:rFonts w:hint="eastAsia"/>
        </w:rPr>
        <w:t>(</w:t>
      </w:r>
      <w:r>
        <w:rPr>
          <w:rFonts w:hint="eastAsia"/>
        </w:rPr>
        <w:t>中央大学</w:t>
      </w:r>
      <w:r>
        <w:rPr>
          <w:rFonts w:hint="eastAsia"/>
        </w:rPr>
        <w:t>)</w:t>
      </w:r>
    </w:p>
    <w:p w:rsidR="00A2388F" w:rsidRDefault="009A76A9" w:rsidP="006550B5">
      <w:pPr>
        <w:tabs>
          <w:tab w:val="left" w:pos="567"/>
          <w:tab w:val="left" w:pos="709"/>
        </w:tabs>
        <w:ind w:leftChars="100" w:left="525" w:hangingChars="150" w:hanging="315"/>
      </w:pPr>
      <w:r>
        <w:rPr>
          <w:rFonts w:hint="eastAsia"/>
        </w:rPr>
        <w:lastRenderedPageBreak/>
        <w:t xml:space="preserve">1. </w:t>
      </w:r>
      <w:r w:rsidRPr="009A76A9">
        <w:rPr>
          <w:rFonts w:hint="eastAsia"/>
        </w:rPr>
        <w:t>栗原</w:t>
      </w:r>
      <w:r w:rsidR="006550B5">
        <w:rPr>
          <w:rFonts w:hint="eastAsia"/>
        </w:rPr>
        <w:t xml:space="preserve"> </w:t>
      </w:r>
      <w:r w:rsidRPr="009A76A9">
        <w:rPr>
          <w:rFonts w:hint="eastAsia"/>
        </w:rPr>
        <w:t>由紀子</w:t>
      </w:r>
      <w:r w:rsidRPr="009A76A9">
        <w:rPr>
          <w:rFonts w:hint="eastAsia"/>
        </w:rPr>
        <w:t>(</w:t>
      </w:r>
      <w:r w:rsidRPr="009A76A9">
        <w:rPr>
          <w:rFonts w:hint="eastAsia"/>
        </w:rPr>
        <w:t>中央大学</w:t>
      </w:r>
      <w:r w:rsidRPr="009A76A9">
        <w:rPr>
          <w:rFonts w:hint="eastAsia"/>
        </w:rPr>
        <w:t>)</w:t>
      </w:r>
      <w:r w:rsidRPr="009A76A9">
        <w:rPr>
          <w:rFonts w:hint="eastAsia"/>
        </w:rPr>
        <w:t>・坂田</w:t>
      </w:r>
      <w:r w:rsidR="006550B5">
        <w:rPr>
          <w:rFonts w:hint="eastAsia"/>
        </w:rPr>
        <w:t xml:space="preserve"> </w:t>
      </w:r>
      <w:r w:rsidRPr="009A76A9">
        <w:rPr>
          <w:rFonts w:hint="eastAsia"/>
        </w:rPr>
        <w:t>幸繁</w:t>
      </w:r>
      <w:r w:rsidRPr="009A76A9">
        <w:rPr>
          <w:rFonts w:hint="eastAsia"/>
        </w:rPr>
        <w:t>(</w:t>
      </w:r>
      <w:r w:rsidRPr="009A76A9">
        <w:rPr>
          <w:rFonts w:hint="eastAsia"/>
        </w:rPr>
        <w:t>中央大学</w:t>
      </w:r>
      <w:r w:rsidRPr="009A76A9">
        <w:rPr>
          <w:rFonts w:hint="eastAsia"/>
        </w:rPr>
        <w:t>)</w:t>
      </w:r>
      <w:r w:rsidR="006550B5">
        <w:rPr>
          <w:rFonts w:hint="eastAsia"/>
        </w:rPr>
        <w:t xml:space="preserve">  </w:t>
      </w:r>
      <w:r>
        <w:rPr>
          <w:rFonts w:hint="eastAsia"/>
        </w:rPr>
        <w:t>「法人企業統計のデータ・リンケージとその有効性の検証－統計的マッチング手法の比較から－</w:t>
      </w:r>
      <w:r>
        <w:rPr>
          <w:rFonts w:hint="eastAsia"/>
        </w:rPr>
        <w:t>(</w:t>
      </w:r>
      <w:r w:rsidR="006550B5">
        <w:rPr>
          <w:rFonts w:hint="eastAsia"/>
        </w:rPr>
        <w:t>仮題</w:t>
      </w:r>
      <w:r>
        <w:rPr>
          <w:rFonts w:hint="eastAsia"/>
        </w:rPr>
        <w:t>)</w:t>
      </w:r>
      <w:r>
        <w:rPr>
          <w:rFonts w:hint="eastAsia"/>
        </w:rPr>
        <w:t>」</w:t>
      </w:r>
    </w:p>
    <w:p w:rsidR="006550B5" w:rsidRDefault="006550B5" w:rsidP="006550B5">
      <w:pPr>
        <w:ind w:leftChars="100" w:left="42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コメント　伊藤</w:t>
      </w:r>
      <w:r>
        <w:rPr>
          <w:rFonts w:hint="eastAsia"/>
        </w:rPr>
        <w:t xml:space="preserve"> </w:t>
      </w:r>
      <w:r>
        <w:rPr>
          <w:rFonts w:hint="eastAsia"/>
        </w:rPr>
        <w:t>伸介</w:t>
      </w:r>
      <w:r>
        <w:rPr>
          <w:rFonts w:hint="eastAsia"/>
        </w:rPr>
        <w:t>(</w:t>
      </w:r>
      <w:r>
        <w:rPr>
          <w:rFonts w:hint="eastAsia"/>
        </w:rPr>
        <w:t>明海大学</w:t>
      </w:r>
      <w:r>
        <w:rPr>
          <w:rFonts w:hint="eastAsia"/>
        </w:rPr>
        <w:t>)</w:t>
      </w:r>
    </w:p>
    <w:p w:rsidR="006550B5" w:rsidRPr="006550B5" w:rsidRDefault="006550B5" w:rsidP="006550B5">
      <w:pPr>
        <w:ind w:leftChars="100" w:left="420" w:hangingChars="100" w:hanging="210"/>
      </w:pPr>
      <w:r>
        <w:rPr>
          <w:rFonts w:hint="eastAsia"/>
        </w:rPr>
        <w:t xml:space="preserve">2. </w:t>
      </w:r>
      <w:r w:rsidRPr="006550B5">
        <w:rPr>
          <w:rFonts w:hint="eastAsia"/>
        </w:rPr>
        <w:t>村田</w:t>
      </w:r>
      <w:r>
        <w:rPr>
          <w:rFonts w:hint="eastAsia"/>
        </w:rPr>
        <w:t xml:space="preserve"> </w:t>
      </w:r>
      <w:r w:rsidRPr="006550B5">
        <w:rPr>
          <w:rFonts w:hint="eastAsia"/>
        </w:rPr>
        <w:t>磨理子</w:t>
      </w:r>
      <w:r w:rsidRPr="006550B5">
        <w:rPr>
          <w:rFonts w:hint="eastAsia"/>
        </w:rPr>
        <w:t>((</w:t>
      </w:r>
      <w:r w:rsidRPr="006550B5">
        <w:rPr>
          <w:rFonts w:hint="eastAsia"/>
        </w:rPr>
        <w:t>公財</w:t>
      </w:r>
      <w:r w:rsidRPr="006550B5">
        <w:rPr>
          <w:rFonts w:hint="eastAsia"/>
        </w:rPr>
        <w:t>)</w:t>
      </w:r>
      <w:r w:rsidRPr="006550B5">
        <w:rPr>
          <w:rFonts w:hint="eastAsia"/>
        </w:rPr>
        <w:t>統計情報研究開発センター</w:t>
      </w:r>
      <w:r w:rsidRPr="006550B5">
        <w:rPr>
          <w:rFonts w:hint="eastAsia"/>
        </w:rPr>
        <w:t>)</w:t>
      </w:r>
      <w:r w:rsidRPr="006550B5">
        <w:rPr>
          <w:rFonts w:hint="eastAsia"/>
        </w:rPr>
        <w:t>・伊藤</w:t>
      </w:r>
      <w:r>
        <w:rPr>
          <w:rFonts w:hint="eastAsia"/>
        </w:rPr>
        <w:t xml:space="preserve"> </w:t>
      </w:r>
      <w:r w:rsidRPr="006550B5">
        <w:rPr>
          <w:rFonts w:hint="eastAsia"/>
        </w:rPr>
        <w:t>伸介</w:t>
      </w:r>
      <w:r w:rsidRPr="006550B5">
        <w:rPr>
          <w:rFonts w:hint="eastAsia"/>
        </w:rPr>
        <w:t>(</w:t>
      </w:r>
      <w:r w:rsidRPr="006550B5">
        <w:rPr>
          <w:rFonts w:hint="eastAsia"/>
        </w:rPr>
        <w:t>明海大学</w:t>
      </w:r>
      <w:r w:rsidRPr="006550B5">
        <w:rPr>
          <w:rFonts w:hint="eastAsia"/>
        </w:rPr>
        <w:t>)</w:t>
      </w:r>
      <w:r w:rsidRPr="006550B5">
        <w:rPr>
          <w:rFonts w:hint="eastAsia"/>
        </w:rPr>
        <w:t>・出島</w:t>
      </w:r>
      <w:r>
        <w:rPr>
          <w:rFonts w:hint="eastAsia"/>
        </w:rPr>
        <w:t xml:space="preserve"> </w:t>
      </w:r>
      <w:r w:rsidRPr="006550B5">
        <w:rPr>
          <w:rFonts w:hint="eastAsia"/>
        </w:rPr>
        <w:t>敬久</w:t>
      </w:r>
      <w:r w:rsidRPr="006550B5">
        <w:rPr>
          <w:rFonts w:hint="eastAsia"/>
        </w:rPr>
        <w:t>(</w:t>
      </w:r>
      <w:r w:rsidRPr="006550B5">
        <w:rPr>
          <w:rFonts w:hint="eastAsia"/>
        </w:rPr>
        <w:t>上智大学</w:t>
      </w:r>
      <w:r w:rsidRPr="006550B5">
        <w:rPr>
          <w:rFonts w:hint="eastAsia"/>
        </w:rPr>
        <w:t>)</w:t>
      </w:r>
      <w:r w:rsidRPr="006550B5">
        <w:rPr>
          <w:rFonts w:hint="eastAsia"/>
        </w:rPr>
        <w:t xml:space="preserve">　</w:t>
      </w:r>
      <w:r>
        <w:rPr>
          <w:rFonts w:hint="eastAsia"/>
        </w:rPr>
        <w:t>「法人企業統計のパネルデータ化とその分析</w:t>
      </w:r>
      <w:r>
        <w:rPr>
          <w:rFonts w:hint="eastAsia"/>
        </w:rPr>
        <w:t>(</w:t>
      </w:r>
      <w:r>
        <w:rPr>
          <w:rFonts w:hint="eastAsia"/>
        </w:rPr>
        <w:t>仮題</w:t>
      </w:r>
      <w:r>
        <w:rPr>
          <w:rFonts w:hint="eastAsia"/>
        </w:rPr>
        <w:t>)</w:t>
      </w:r>
      <w:r>
        <w:rPr>
          <w:rFonts w:hint="eastAsia"/>
        </w:rPr>
        <w:t>」</w:t>
      </w:r>
    </w:p>
    <w:p w:rsidR="00A2388F" w:rsidRDefault="00A2388F" w:rsidP="00A2388F">
      <w:r>
        <w:rPr>
          <w:rFonts w:hint="eastAsia"/>
        </w:rPr>
        <w:t xml:space="preserve">　</w:t>
      </w:r>
      <w:r w:rsidR="002F3658">
        <w:rPr>
          <w:rFonts w:hint="eastAsia"/>
        </w:rPr>
        <w:t xml:space="preserve">　</w:t>
      </w:r>
      <w:r w:rsidR="006550B5">
        <w:rPr>
          <w:rFonts w:hint="eastAsia"/>
        </w:rPr>
        <w:t xml:space="preserve"> </w:t>
      </w:r>
      <w:r w:rsidR="006550B5">
        <w:rPr>
          <w:rFonts w:hint="eastAsia"/>
        </w:rPr>
        <w:t>コメント</w:t>
      </w:r>
      <w:r w:rsidR="006550B5">
        <w:rPr>
          <w:rFonts w:hint="eastAsia"/>
        </w:rPr>
        <w:t xml:space="preserve">  </w:t>
      </w:r>
      <w:r w:rsidR="006550B5">
        <w:rPr>
          <w:rFonts w:hint="eastAsia"/>
        </w:rPr>
        <w:t>佐藤</w:t>
      </w:r>
      <w:r w:rsidR="006550B5">
        <w:rPr>
          <w:rFonts w:hint="eastAsia"/>
        </w:rPr>
        <w:t xml:space="preserve"> </w:t>
      </w:r>
      <w:r w:rsidR="006550B5">
        <w:rPr>
          <w:rFonts w:hint="eastAsia"/>
        </w:rPr>
        <w:t>慶一</w:t>
      </w:r>
      <w:r w:rsidR="006550B5">
        <w:rPr>
          <w:rFonts w:hint="eastAsia"/>
        </w:rPr>
        <w:t>(</w:t>
      </w:r>
      <w:r w:rsidR="006550B5">
        <w:rPr>
          <w:rFonts w:hint="eastAsia"/>
        </w:rPr>
        <w:t>東京</w:t>
      </w:r>
      <w:r>
        <w:rPr>
          <w:rFonts w:hint="eastAsia"/>
        </w:rPr>
        <w:t>大学）</w:t>
      </w:r>
    </w:p>
    <w:p w:rsidR="00A2388F" w:rsidRPr="006655F9" w:rsidRDefault="006550B5" w:rsidP="006550B5">
      <w:pPr>
        <w:ind w:leftChars="100" w:left="525" w:hangingChars="150" w:hanging="315"/>
      </w:pPr>
      <w:r>
        <w:rPr>
          <w:rFonts w:hint="eastAsia"/>
        </w:rPr>
        <w:t>3.</w:t>
      </w:r>
      <w:r w:rsidR="00A2388F">
        <w:rPr>
          <w:rFonts w:hint="eastAsia"/>
        </w:rPr>
        <w:t xml:space="preserve"> </w:t>
      </w:r>
      <w:r>
        <w:rPr>
          <w:rFonts w:hint="eastAsia"/>
        </w:rPr>
        <w:t>佐藤</w:t>
      </w:r>
      <w:r>
        <w:rPr>
          <w:rFonts w:hint="eastAsia"/>
        </w:rPr>
        <w:t xml:space="preserve"> </w:t>
      </w:r>
      <w:r>
        <w:rPr>
          <w:rFonts w:hint="eastAsia"/>
        </w:rPr>
        <w:t>慶一</w:t>
      </w:r>
      <w:r>
        <w:rPr>
          <w:rFonts w:hint="eastAsia"/>
        </w:rPr>
        <w:t>(</w:t>
      </w:r>
      <w:r>
        <w:rPr>
          <w:rFonts w:hint="eastAsia"/>
        </w:rPr>
        <w:t>東京大学</w:t>
      </w:r>
      <w:r>
        <w:rPr>
          <w:rFonts w:hint="eastAsia"/>
        </w:rPr>
        <w:t>)</w:t>
      </w:r>
      <w:r w:rsidR="00594E2D">
        <w:rPr>
          <w:rFonts w:hint="eastAsia"/>
        </w:rPr>
        <w:t xml:space="preserve">  </w:t>
      </w:r>
      <w:r w:rsidR="00A2388F">
        <w:rPr>
          <w:rFonts w:hint="eastAsia"/>
        </w:rPr>
        <w:t>「</w:t>
      </w:r>
      <w:r>
        <w:rPr>
          <w:rFonts w:hint="eastAsia"/>
        </w:rPr>
        <w:t>政府統計と傾向スコアを用いた独自詳細調査の補正推計：家計・賃金から見た日本の住宅ローン市場の状況</w:t>
      </w:r>
      <w:r w:rsidR="00A2388F">
        <w:rPr>
          <w:rFonts w:hint="eastAsia"/>
        </w:rPr>
        <w:t>」</w:t>
      </w:r>
    </w:p>
    <w:p w:rsidR="000D650F" w:rsidRDefault="00A2388F" w:rsidP="000D650F">
      <w:pPr>
        <w:ind w:firstLineChars="100" w:firstLine="210"/>
      </w:pPr>
      <w:r>
        <w:rPr>
          <w:rFonts w:hint="eastAsia"/>
        </w:rPr>
        <w:t xml:space="preserve">　</w:t>
      </w:r>
      <w:r w:rsidR="006550B5">
        <w:rPr>
          <w:rFonts w:hint="eastAsia"/>
        </w:rPr>
        <w:t xml:space="preserve"> </w:t>
      </w:r>
      <w:r w:rsidR="006550B5">
        <w:rPr>
          <w:rFonts w:hint="eastAsia"/>
        </w:rPr>
        <w:t>コメント　坂田</w:t>
      </w:r>
      <w:r w:rsidR="006550B5">
        <w:rPr>
          <w:rFonts w:hint="eastAsia"/>
        </w:rPr>
        <w:t xml:space="preserve"> </w:t>
      </w:r>
      <w:r w:rsidR="006550B5">
        <w:rPr>
          <w:rFonts w:hint="eastAsia"/>
        </w:rPr>
        <w:t>幸繁</w:t>
      </w:r>
      <w:r>
        <w:rPr>
          <w:rFonts w:hint="eastAsia"/>
        </w:rPr>
        <w:t>(</w:t>
      </w:r>
      <w:r w:rsidR="006550B5">
        <w:rPr>
          <w:rFonts w:hint="eastAsia"/>
        </w:rPr>
        <w:t>中央</w:t>
      </w:r>
      <w:r>
        <w:rPr>
          <w:rFonts w:hint="eastAsia"/>
        </w:rPr>
        <w:t>大学</w:t>
      </w:r>
      <w:r>
        <w:rPr>
          <w:rFonts w:hint="eastAsia"/>
        </w:rPr>
        <w:t>)</w:t>
      </w:r>
    </w:p>
    <w:p w:rsidR="000D650F" w:rsidRPr="000D650F" w:rsidRDefault="000D650F" w:rsidP="000D650F">
      <w:pPr>
        <w:ind w:leftChars="100" w:left="570" w:hangingChars="200" w:hanging="360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＊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報告タイトルは仮題もあるため変更の可能性があります。確定版のプログラムは研究集会当日に会場に表示</w:t>
      </w:r>
      <w:bookmarkStart w:id="0" w:name="_GoBack"/>
      <w:bookmarkEnd w:id="0"/>
      <w:r>
        <w:rPr>
          <w:rFonts w:hint="eastAsia"/>
          <w:sz w:val="18"/>
          <w:szCs w:val="18"/>
        </w:rPr>
        <w:t>します。</w:t>
      </w:r>
    </w:p>
    <w:p w:rsidR="000D650F" w:rsidRDefault="000D650F" w:rsidP="002F3658">
      <w:pPr>
        <w:ind w:firstLineChars="100" w:firstLine="210"/>
      </w:pPr>
    </w:p>
    <w:p w:rsidR="00A2388F" w:rsidRDefault="00A2388F" w:rsidP="00DB52F1">
      <w:pPr>
        <w:ind w:firstLineChars="100" w:firstLine="210"/>
      </w:pPr>
      <w:r>
        <w:rPr>
          <w:rFonts w:hint="eastAsia"/>
        </w:rPr>
        <w:t>18:00</w:t>
      </w:r>
      <w:r>
        <w:rPr>
          <w:rFonts w:hint="eastAsia"/>
        </w:rPr>
        <w:t>～</w:t>
      </w:r>
      <w:r w:rsidR="00A138D2">
        <w:rPr>
          <w:rFonts w:hint="eastAsia"/>
        </w:rPr>
        <w:t>20:00</w:t>
      </w:r>
      <w:r>
        <w:rPr>
          <w:rFonts w:hint="eastAsia"/>
        </w:rPr>
        <w:t xml:space="preserve"> </w:t>
      </w:r>
      <w:r w:rsidR="000D650F" w:rsidRPr="008E11CB">
        <w:rPr>
          <w:rFonts w:hint="eastAsia"/>
        </w:rPr>
        <w:t>意見交換会</w:t>
      </w:r>
      <w:r>
        <w:rPr>
          <w:rFonts w:hint="eastAsia"/>
        </w:rPr>
        <w:t>（大学周辺のレストランを予定）</w:t>
      </w:r>
    </w:p>
    <w:p w:rsidR="009A76A9" w:rsidRPr="00281C92" w:rsidRDefault="009A76A9" w:rsidP="002F3658">
      <w:pPr>
        <w:ind w:firstLineChars="100" w:firstLine="210"/>
      </w:pPr>
    </w:p>
    <w:p w:rsidR="007D248C" w:rsidRPr="00223697" w:rsidRDefault="0098675C" w:rsidP="007D248C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 xml:space="preserve">３　</w:t>
      </w:r>
      <w:r w:rsidR="007D248C" w:rsidRPr="00223697">
        <w:rPr>
          <w:rFonts w:asciiTheme="majorEastAsia" w:eastAsiaTheme="majorEastAsia" w:hAnsiTheme="majorEastAsia" w:hint="eastAsia"/>
          <w:szCs w:val="21"/>
        </w:rPr>
        <w:t>参加申し込み</w:t>
      </w:r>
    </w:p>
    <w:p w:rsidR="007D248C" w:rsidRDefault="007D248C" w:rsidP="007D248C">
      <w:pPr>
        <w:rPr>
          <w:szCs w:val="21"/>
        </w:rPr>
      </w:pPr>
      <w:r>
        <w:rPr>
          <w:rFonts w:hint="eastAsia"/>
          <w:szCs w:val="21"/>
        </w:rPr>
        <w:t xml:space="preserve">(1) </w:t>
      </w:r>
      <w:r w:rsidR="00D13CD9">
        <w:rPr>
          <w:rFonts w:hint="eastAsia"/>
          <w:szCs w:val="21"/>
        </w:rPr>
        <w:t>参加費等</w:t>
      </w:r>
    </w:p>
    <w:p w:rsidR="007D248C" w:rsidRDefault="007D248C" w:rsidP="007D248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52083">
        <w:rPr>
          <w:rFonts w:hint="eastAsia"/>
          <w:szCs w:val="21"/>
        </w:rPr>
        <w:t>研究集会</w:t>
      </w:r>
      <w:r w:rsidR="00D13CD9">
        <w:rPr>
          <w:rFonts w:hint="eastAsia"/>
          <w:szCs w:val="21"/>
        </w:rPr>
        <w:t>：参加費は無料</w:t>
      </w:r>
      <w:r w:rsidRPr="00D13CD9">
        <w:rPr>
          <w:rFonts w:hint="eastAsia"/>
          <w:szCs w:val="21"/>
        </w:rPr>
        <w:t>。</w:t>
      </w:r>
    </w:p>
    <w:p w:rsidR="007D248C" w:rsidRDefault="007D248C" w:rsidP="007D248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D650F" w:rsidRPr="008E11CB">
        <w:rPr>
          <w:rFonts w:hint="eastAsia"/>
          <w:szCs w:val="21"/>
        </w:rPr>
        <w:t>意見交換会</w:t>
      </w:r>
      <w:r w:rsidR="00D13CD9">
        <w:rPr>
          <w:rFonts w:hint="eastAsia"/>
          <w:szCs w:val="21"/>
        </w:rPr>
        <w:t>：会費</w:t>
      </w:r>
      <w:r>
        <w:rPr>
          <w:rFonts w:hint="eastAsia"/>
          <w:szCs w:val="21"/>
        </w:rPr>
        <w:t>2,000</w:t>
      </w:r>
      <w:r>
        <w:rPr>
          <w:rFonts w:hint="eastAsia"/>
          <w:szCs w:val="21"/>
        </w:rPr>
        <w:t>円</w:t>
      </w:r>
      <w:r w:rsidR="00D13CD9">
        <w:rPr>
          <w:rFonts w:hint="eastAsia"/>
          <w:szCs w:val="21"/>
        </w:rPr>
        <w:t>(</w:t>
      </w:r>
      <w:r w:rsidR="00D13CD9">
        <w:rPr>
          <w:rFonts w:hint="eastAsia"/>
          <w:szCs w:val="21"/>
        </w:rPr>
        <w:t>ただし</w:t>
      </w:r>
      <w:r>
        <w:rPr>
          <w:rFonts w:hint="eastAsia"/>
          <w:szCs w:val="21"/>
        </w:rPr>
        <w:t>大学院生は無料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。</w:t>
      </w:r>
      <w:r w:rsidR="00D13CD9" w:rsidRPr="00D13CD9">
        <w:rPr>
          <w:rFonts w:hint="eastAsia"/>
          <w:b/>
          <w:szCs w:val="21"/>
        </w:rPr>
        <w:t>事前登録をお願いします。</w:t>
      </w:r>
    </w:p>
    <w:p w:rsidR="007D248C" w:rsidRDefault="007D248C" w:rsidP="007D248C">
      <w:pPr>
        <w:rPr>
          <w:szCs w:val="21"/>
        </w:rPr>
      </w:pPr>
      <w:r>
        <w:rPr>
          <w:rFonts w:hint="eastAsia"/>
          <w:szCs w:val="21"/>
        </w:rPr>
        <w:t xml:space="preserve">(2) </w:t>
      </w:r>
      <w:r>
        <w:rPr>
          <w:rFonts w:hint="eastAsia"/>
          <w:szCs w:val="21"/>
        </w:rPr>
        <w:t>申し込み先</w:t>
      </w:r>
    </w:p>
    <w:p w:rsidR="007D248C" w:rsidRDefault="007D248C" w:rsidP="007D248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研究集会への参加／</w:t>
      </w:r>
      <w:r w:rsidR="000D650F" w:rsidRPr="008E11CB">
        <w:rPr>
          <w:rFonts w:hint="eastAsia"/>
          <w:szCs w:val="21"/>
        </w:rPr>
        <w:t>意見交換会</w:t>
      </w:r>
      <w:r>
        <w:rPr>
          <w:rFonts w:hint="eastAsia"/>
          <w:szCs w:val="21"/>
        </w:rPr>
        <w:t>への出席は、下記アドレスあてにメールにて申し込んでください。</w:t>
      </w:r>
    </w:p>
    <w:p w:rsidR="007D248C" w:rsidRPr="00EA29DD" w:rsidRDefault="007D248C" w:rsidP="00286572">
      <w:pPr>
        <w:ind w:left="283" w:hangingChars="135" w:hanging="283"/>
        <w:rPr>
          <w:szCs w:val="21"/>
        </w:rPr>
      </w:pPr>
      <w:r>
        <w:rPr>
          <w:rFonts w:hint="eastAsia"/>
          <w:szCs w:val="21"/>
        </w:rPr>
        <w:t xml:space="preserve">　　メールの件名は【研究集会申込み】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すみつきかっこで文を囲む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とし、本文に所属先名、氏名を書いてください</w:t>
      </w:r>
      <w:r>
        <w:rPr>
          <w:rFonts w:hint="eastAsia"/>
          <w:szCs w:val="21"/>
        </w:rPr>
        <w:t>((</w:t>
      </w:r>
      <w:r>
        <w:rPr>
          <w:rFonts w:hint="eastAsia"/>
          <w:szCs w:val="21"/>
        </w:rPr>
        <w:t>院生の場合は所属先名の後ろに</w:t>
      </w:r>
      <w:r>
        <w:rPr>
          <w:rFonts w:hint="eastAsia"/>
          <w:szCs w:val="21"/>
        </w:rPr>
        <w:t>M2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D1</w:t>
      </w:r>
      <w:r>
        <w:rPr>
          <w:rFonts w:hint="eastAsia"/>
          <w:szCs w:val="21"/>
        </w:rPr>
        <w:t>など課程と年次も書いてください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。</w:t>
      </w:r>
      <w:r w:rsidR="00475E0B">
        <w:rPr>
          <w:rFonts w:hint="eastAsia"/>
          <w:szCs w:val="21"/>
        </w:rPr>
        <w:t>また、</w:t>
      </w:r>
      <w:r w:rsidR="000D650F" w:rsidRPr="008E11CB">
        <w:rPr>
          <w:rFonts w:hint="eastAsia"/>
          <w:szCs w:val="21"/>
        </w:rPr>
        <w:t>意見交換会</w:t>
      </w:r>
      <w:r w:rsidR="00475E0B">
        <w:rPr>
          <w:rFonts w:hint="eastAsia"/>
          <w:szCs w:val="21"/>
        </w:rPr>
        <w:t>に出席ご希望の方は、「</w:t>
      </w:r>
      <w:r w:rsidR="000D650F" w:rsidRPr="008E11CB">
        <w:rPr>
          <w:rFonts w:hint="eastAsia"/>
          <w:szCs w:val="21"/>
        </w:rPr>
        <w:t>意見交換会</w:t>
      </w:r>
      <w:r w:rsidR="00475E0B">
        <w:rPr>
          <w:rFonts w:hint="eastAsia"/>
          <w:szCs w:val="21"/>
        </w:rPr>
        <w:t>出席」と明記願います。</w:t>
      </w:r>
    </w:p>
    <w:p w:rsidR="007133D6" w:rsidRDefault="007D248C" w:rsidP="007133D6">
      <w:pPr>
        <w:ind w:right="630"/>
        <w:jc w:val="left"/>
      </w:pPr>
      <w:r>
        <w:rPr>
          <w:rFonts w:hint="eastAsia"/>
          <w:szCs w:val="21"/>
        </w:rPr>
        <w:t xml:space="preserve">　　申し込み先：</w:t>
      </w:r>
      <w:hyperlink r:id="rId8" w:history="1">
        <w:r w:rsidRPr="00FD6B6E">
          <w:rPr>
            <w:rStyle w:val="a7"/>
            <w:szCs w:val="21"/>
          </w:rPr>
          <w:t>micro@ier.hit-u.ac.jp</w:t>
        </w:r>
      </w:hyperlink>
    </w:p>
    <w:p w:rsidR="007133D6" w:rsidRDefault="007133D6" w:rsidP="007133D6">
      <w:pPr>
        <w:ind w:right="63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</w:t>
      </w:r>
      <w:r w:rsidR="000C65B2">
        <w:rPr>
          <w:rFonts w:hint="eastAsia"/>
        </w:rPr>
        <w:t>一橋大学経済研究所附属社会科学統計情報研究</w:t>
      </w:r>
      <w:r>
        <w:rPr>
          <w:rFonts w:hint="eastAsia"/>
        </w:rPr>
        <w:t>センター</w:t>
      </w:r>
    </w:p>
    <w:p w:rsidR="007D248C" w:rsidRDefault="007133D6" w:rsidP="007133D6">
      <w:pPr>
        <w:ind w:right="630" w:firstLineChars="700" w:firstLine="1470"/>
        <w:jc w:val="left"/>
        <w:rPr>
          <w:szCs w:val="21"/>
        </w:rPr>
      </w:pPr>
      <w:r>
        <w:rPr>
          <w:rFonts w:hint="eastAsia"/>
        </w:rPr>
        <w:t xml:space="preserve">　ミクロデータ分析セクション</w:t>
      </w:r>
    </w:p>
    <w:p w:rsidR="007D248C" w:rsidRDefault="007D248C" w:rsidP="007D248C">
      <w:pPr>
        <w:rPr>
          <w:szCs w:val="21"/>
        </w:rPr>
      </w:pPr>
      <w:r>
        <w:rPr>
          <w:rFonts w:hint="eastAsia"/>
          <w:szCs w:val="21"/>
        </w:rPr>
        <w:t xml:space="preserve">(3) </w:t>
      </w:r>
      <w:r>
        <w:rPr>
          <w:rFonts w:hint="eastAsia"/>
          <w:szCs w:val="21"/>
        </w:rPr>
        <w:t>申込期限</w:t>
      </w:r>
    </w:p>
    <w:p w:rsidR="007D248C" w:rsidRDefault="007D248C" w:rsidP="007D248C">
      <w:pPr>
        <w:rPr>
          <w:szCs w:val="21"/>
        </w:rPr>
      </w:pPr>
      <w:r>
        <w:rPr>
          <w:rFonts w:hint="eastAsia"/>
          <w:szCs w:val="21"/>
        </w:rPr>
        <w:t xml:space="preserve">　　平成</w:t>
      </w:r>
      <w:r w:rsidR="00C41F6C">
        <w:rPr>
          <w:rFonts w:hint="eastAsia"/>
          <w:szCs w:val="21"/>
        </w:rPr>
        <w:t>25</w:t>
      </w:r>
      <w:r>
        <w:rPr>
          <w:rFonts w:hint="eastAsia"/>
          <w:szCs w:val="21"/>
        </w:rPr>
        <w:t>年</w:t>
      </w:r>
      <w:r w:rsidR="00C41F6C"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 w:rsidR="00C41F6C">
        <w:rPr>
          <w:rFonts w:hint="eastAsia"/>
          <w:szCs w:val="21"/>
        </w:rPr>
        <w:t>12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 w:rsidR="00C41F6C">
        <w:rPr>
          <w:rFonts w:hint="eastAsia"/>
          <w:szCs w:val="21"/>
        </w:rPr>
        <w:t>火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17:00</w:t>
      </w:r>
    </w:p>
    <w:p w:rsidR="007D248C" w:rsidRPr="00691AE9" w:rsidRDefault="007D248C" w:rsidP="007D248C">
      <w:pPr>
        <w:rPr>
          <w:szCs w:val="21"/>
        </w:rPr>
      </w:pPr>
    </w:p>
    <w:sectPr w:rsidR="007D248C" w:rsidRPr="00691AE9" w:rsidSect="00594E2D">
      <w:pgSz w:w="11906" w:h="16838"/>
      <w:pgMar w:top="1814" w:right="1418" w:bottom="1814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C7B" w:rsidRDefault="00396C7B" w:rsidP="0098675C">
      <w:r>
        <w:separator/>
      </w:r>
    </w:p>
  </w:endnote>
  <w:endnote w:type="continuationSeparator" w:id="0">
    <w:p w:rsidR="00396C7B" w:rsidRDefault="00396C7B" w:rsidP="0098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C7B" w:rsidRDefault="00396C7B" w:rsidP="0098675C">
      <w:r>
        <w:separator/>
      </w:r>
    </w:p>
  </w:footnote>
  <w:footnote w:type="continuationSeparator" w:id="0">
    <w:p w:rsidR="00396C7B" w:rsidRDefault="00396C7B" w:rsidP="00986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75C"/>
    <w:rsid w:val="000C65B2"/>
    <w:rsid w:val="000D650F"/>
    <w:rsid w:val="0013019B"/>
    <w:rsid w:val="001B5EAD"/>
    <w:rsid w:val="001E38FF"/>
    <w:rsid w:val="00223697"/>
    <w:rsid w:val="00241971"/>
    <w:rsid w:val="00247360"/>
    <w:rsid w:val="00286572"/>
    <w:rsid w:val="002B7DAA"/>
    <w:rsid w:val="002C24D5"/>
    <w:rsid w:val="002F3658"/>
    <w:rsid w:val="00396C7B"/>
    <w:rsid w:val="003E3EDF"/>
    <w:rsid w:val="00417513"/>
    <w:rsid w:val="00475E0B"/>
    <w:rsid w:val="00492B87"/>
    <w:rsid w:val="004B1C4E"/>
    <w:rsid w:val="004D4D8E"/>
    <w:rsid w:val="00533152"/>
    <w:rsid w:val="00535090"/>
    <w:rsid w:val="00594E2D"/>
    <w:rsid w:val="005C0F74"/>
    <w:rsid w:val="0063532B"/>
    <w:rsid w:val="00650ACB"/>
    <w:rsid w:val="006550B5"/>
    <w:rsid w:val="00674767"/>
    <w:rsid w:val="006B412C"/>
    <w:rsid w:val="006B683A"/>
    <w:rsid w:val="007133D6"/>
    <w:rsid w:val="0079673D"/>
    <w:rsid w:val="007D1E3F"/>
    <w:rsid w:val="007D248C"/>
    <w:rsid w:val="007E12B1"/>
    <w:rsid w:val="00821587"/>
    <w:rsid w:val="008E11CB"/>
    <w:rsid w:val="008E6F91"/>
    <w:rsid w:val="00952083"/>
    <w:rsid w:val="00956697"/>
    <w:rsid w:val="00960BB3"/>
    <w:rsid w:val="00981F5A"/>
    <w:rsid w:val="0098675C"/>
    <w:rsid w:val="00995CAC"/>
    <w:rsid w:val="009A5EAA"/>
    <w:rsid w:val="009A76A9"/>
    <w:rsid w:val="00A0427F"/>
    <w:rsid w:val="00A138D2"/>
    <w:rsid w:val="00A2388F"/>
    <w:rsid w:val="00A27854"/>
    <w:rsid w:val="00A4731F"/>
    <w:rsid w:val="00A83169"/>
    <w:rsid w:val="00AB2456"/>
    <w:rsid w:val="00AE6B7B"/>
    <w:rsid w:val="00B21879"/>
    <w:rsid w:val="00B643BA"/>
    <w:rsid w:val="00B64A0E"/>
    <w:rsid w:val="00B662BF"/>
    <w:rsid w:val="00B77062"/>
    <w:rsid w:val="00C151F8"/>
    <w:rsid w:val="00C16A50"/>
    <w:rsid w:val="00C41BEE"/>
    <w:rsid w:val="00C41F6C"/>
    <w:rsid w:val="00C679F3"/>
    <w:rsid w:val="00D13CD9"/>
    <w:rsid w:val="00D4704B"/>
    <w:rsid w:val="00DA1DB4"/>
    <w:rsid w:val="00DA4DE7"/>
    <w:rsid w:val="00DB37E7"/>
    <w:rsid w:val="00DB52F1"/>
    <w:rsid w:val="00DC2364"/>
    <w:rsid w:val="00DD0812"/>
    <w:rsid w:val="00DF6463"/>
    <w:rsid w:val="00E3394E"/>
    <w:rsid w:val="00ED3988"/>
    <w:rsid w:val="00F2382B"/>
    <w:rsid w:val="00F478CE"/>
    <w:rsid w:val="00F71194"/>
    <w:rsid w:val="00F770BC"/>
    <w:rsid w:val="00FE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75C"/>
  </w:style>
  <w:style w:type="paragraph" w:styleId="a5">
    <w:name w:val="footer"/>
    <w:basedOn w:val="a"/>
    <w:link w:val="a6"/>
    <w:uiPriority w:val="99"/>
    <w:unhideWhenUsed/>
    <w:rsid w:val="009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75C"/>
  </w:style>
  <w:style w:type="character" w:styleId="a7">
    <w:name w:val="Hyperlink"/>
    <w:basedOn w:val="a0"/>
    <w:uiPriority w:val="99"/>
    <w:unhideWhenUsed/>
    <w:rsid w:val="0098675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F478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F478CE"/>
    <w:rPr>
      <w:rFonts w:ascii="ＭＳ ゴシック" w:eastAsia="ＭＳ ゴシック" w:hAnsi="Courier New" w:cs="Courier New"/>
      <w:sz w:val="20"/>
      <w:szCs w:val="21"/>
    </w:rPr>
  </w:style>
  <w:style w:type="character" w:styleId="aa">
    <w:name w:val="FollowedHyperlink"/>
    <w:basedOn w:val="a0"/>
    <w:uiPriority w:val="99"/>
    <w:semiHidden/>
    <w:unhideWhenUsed/>
    <w:rsid w:val="007E12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@ier.hit-u.ac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t-u.ac.jp/guide/campus/campus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t-u.ac.jp/guide/campus/kunitachi.htm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一橋大学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Shinsuke Ito</dc:creator>
  <cp:lastModifiedBy>IER</cp:lastModifiedBy>
  <cp:revision>3</cp:revision>
  <dcterms:created xsi:type="dcterms:W3CDTF">2013-02-05T00:52:00Z</dcterms:created>
  <dcterms:modified xsi:type="dcterms:W3CDTF">2013-02-05T00:54:00Z</dcterms:modified>
</cp:coreProperties>
</file>